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C2" w:rsidRDefault="00A758C2" w:rsidP="00A758C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758C2" w:rsidRDefault="00A758C2" w:rsidP="00A758C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Кафедра физики, информатики и математики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4D786B" w:rsidP="004D786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«Современные средства оценивания результатов обучения»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A758C2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4D786B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>, 201</w:t>
      </w:r>
      <w:r w:rsidR="00C73A09">
        <w:rPr>
          <w:rFonts w:eastAsia="Times New Roman"/>
          <w:sz w:val="28"/>
          <w:szCs w:val="28"/>
        </w:rPr>
        <w:t>7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4D786B" w:rsidRPr="004D786B" w:rsidRDefault="001535CE" w:rsidP="004D786B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4D786B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4D786B">
        <w:rPr>
          <w:rFonts w:eastAsia="Times New Roman"/>
          <w:sz w:val="28"/>
          <w:szCs w:val="28"/>
        </w:rPr>
        <w:t>дств пр</w:t>
      </w:r>
      <w:proofErr w:type="gramEnd"/>
      <w:r w:rsidRPr="004D786B">
        <w:rPr>
          <w:rFonts w:eastAsia="Times New Roman"/>
          <w:sz w:val="28"/>
          <w:szCs w:val="28"/>
        </w:rPr>
        <w:t xml:space="preserve">едназначен для контроля знаний обучающихся </w:t>
      </w:r>
      <w:r w:rsidR="004D786B" w:rsidRPr="004D786B">
        <w:rPr>
          <w:sz w:val="28"/>
          <w:szCs w:val="28"/>
        </w:rPr>
        <w:t>направления подготовки 44.03.01 Педагогическое образование</w:t>
      </w:r>
      <w:r w:rsidR="00BA65DE">
        <w:rPr>
          <w:sz w:val="28"/>
          <w:szCs w:val="28"/>
        </w:rPr>
        <w:t xml:space="preserve">, профиль подготовки </w:t>
      </w:r>
      <w:r w:rsidR="00A758C2">
        <w:rPr>
          <w:sz w:val="28"/>
          <w:szCs w:val="28"/>
        </w:rPr>
        <w:t>Начальное образование</w:t>
      </w:r>
      <w:r w:rsidR="004D786B">
        <w:rPr>
          <w:sz w:val="28"/>
          <w:szCs w:val="28"/>
        </w:rPr>
        <w:t xml:space="preserve"> по дисциплине </w:t>
      </w:r>
      <w:r w:rsidR="004D786B" w:rsidRPr="004D786B">
        <w:rPr>
          <w:b/>
          <w:sz w:val="28"/>
          <w:szCs w:val="28"/>
        </w:rPr>
        <w:t>«</w:t>
      </w:r>
      <w:r w:rsidR="004D786B" w:rsidRPr="004D786B">
        <w:rPr>
          <w:sz w:val="28"/>
          <w:szCs w:val="28"/>
        </w:rPr>
        <w:t>Современные средства оценивания результатов обучения</w:t>
      </w:r>
      <w:r w:rsidR="004D786B" w:rsidRPr="004D786B">
        <w:rPr>
          <w:b/>
          <w:sz w:val="28"/>
          <w:szCs w:val="28"/>
        </w:rPr>
        <w:t>» </w:t>
      </w:r>
    </w:p>
    <w:p w:rsid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</w:p>
    <w:p w:rsidR="00680F2A" w:rsidRP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680F2A" w:rsidRP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физики, информатики и математики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ab/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>наименование кафедры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 xml:space="preserve">протокол № </w:t>
      </w:r>
      <w:proofErr w:type="spellStart"/>
      <w:r w:rsidRPr="00680F2A">
        <w:rPr>
          <w:sz w:val="24"/>
          <w:szCs w:val="24"/>
        </w:rPr>
        <w:t>________от</w:t>
      </w:r>
      <w:proofErr w:type="spellEnd"/>
      <w:r w:rsidRPr="00680F2A">
        <w:rPr>
          <w:sz w:val="24"/>
          <w:szCs w:val="24"/>
        </w:rPr>
        <w:t xml:space="preserve"> "___" __________ 20__г.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Первый заместитель директора по УР</w:t>
      </w:r>
    </w:p>
    <w:p w:rsidR="00680F2A" w:rsidRPr="00680F2A" w:rsidRDefault="00680F2A" w:rsidP="00680F2A">
      <w:pPr>
        <w:pStyle w:val="ReportHead"/>
        <w:tabs>
          <w:tab w:val="center" w:pos="1276"/>
          <w:tab w:val="left" w:pos="10432"/>
        </w:tabs>
        <w:suppressAutoHyphens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>____________________               _</w:t>
      </w:r>
      <w:r w:rsidR="00C73A09" w:rsidRPr="00680F2A">
        <w:rPr>
          <w:sz w:val="24"/>
          <w:szCs w:val="24"/>
          <w:u w:val="single"/>
        </w:rPr>
        <w:t xml:space="preserve"> </w:t>
      </w:r>
      <w:r w:rsidRPr="00680F2A">
        <w:rPr>
          <w:sz w:val="24"/>
          <w:szCs w:val="24"/>
          <w:u w:val="single"/>
        </w:rPr>
        <w:t>___________________________________________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             подпись                        расшифровка подписи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 xml:space="preserve">Исполнитель:    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>Старший преподаватель                                                               И.В. Балан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sz w:val="24"/>
          <w:szCs w:val="24"/>
          <w:u w:val="single"/>
        </w:rPr>
        <w:tab/>
        <w:t>___________________________________________________________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  <w:sectPr w:rsidR="001535CE" w:rsidRPr="001535CE" w:rsidSect="00C03B4A">
          <w:footerReference w:type="default" r:id="rId8"/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  <w:titlePg/>
          <w:docGrid w:linePitch="326"/>
        </w:sectPr>
      </w:pPr>
      <w:bookmarkStart w:id="0" w:name="_GoBack"/>
      <w:bookmarkEnd w:id="0"/>
    </w:p>
    <w:p w:rsidR="004D07DC" w:rsidRDefault="001535CE" w:rsidP="004D07DC">
      <w:pPr>
        <w:pStyle w:val="1"/>
        <w:rPr>
          <w:sz w:val="28"/>
          <w:szCs w:val="28"/>
        </w:rPr>
      </w:pPr>
      <w:bookmarkStart w:id="1" w:name="_Toc445844528"/>
      <w:r w:rsidRPr="00446C16">
        <w:lastRenderedPageBreak/>
        <w:t xml:space="preserve">Раздел 1 </w:t>
      </w:r>
      <w:r w:rsidR="004D07DC">
        <w:t>–</w:t>
      </w:r>
      <w:r w:rsidRPr="00446C16">
        <w:t xml:space="preserve"> Паспорт</w:t>
      </w:r>
      <w:r w:rsidR="004D07DC">
        <w:t xml:space="preserve"> </w:t>
      </w:r>
      <w:r w:rsidRPr="00446C16">
        <w:t>фонда оценочных средств</w:t>
      </w:r>
      <w:r w:rsidRPr="001535CE">
        <w:rPr>
          <w:sz w:val="28"/>
          <w:szCs w:val="28"/>
        </w:rPr>
        <w:t xml:space="preserve"> по </w:t>
      </w:r>
      <w:bookmarkEnd w:id="1"/>
      <w:r w:rsidR="004D786B">
        <w:rPr>
          <w:sz w:val="28"/>
          <w:szCs w:val="28"/>
        </w:rPr>
        <w:t>дисциплине  « Современные средства оценивания результатов обучения»</w:t>
      </w:r>
    </w:p>
    <w:p w:rsidR="004D07DC" w:rsidRPr="004D07DC" w:rsidRDefault="004D07DC" w:rsidP="004D07DC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716"/>
        <w:gridCol w:w="4769"/>
        <w:gridCol w:w="3503"/>
      </w:tblGrid>
      <w:tr w:rsidR="00C63F1A" w:rsidRPr="00B74115" w:rsidTr="00C63F1A">
        <w:trPr>
          <w:trHeight w:val="20"/>
          <w:tblHeader/>
        </w:trPr>
        <w:tc>
          <w:tcPr>
            <w:tcW w:w="1236" w:type="pct"/>
            <w:vAlign w:val="center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70" w:type="pct"/>
            <w:vAlign w:val="center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594" w:type="pct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 w:val="restart"/>
          </w:tcPr>
          <w:p w:rsidR="00C63F1A" w:rsidRPr="001535CE" w:rsidRDefault="00C63F1A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71E4"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170" w:type="pct"/>
          </w:tcPr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rPr>
                <w:b/>
                <w:u w:val="single"/>
              </w:rPr>
              <w:t>Знать: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основные нормативные документы начального образования;</w:t>
            </w:r>
          </w:p>
          <w:p w:rsidR="00C63F1A" w:rsidRPr="001535CE" w:rsidRDefault="00C63F1A" w:rsidP="00A758C2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 w:rsidRPr="00955EB3">
              <w:t>- основные технологии реализации образовательных программ на уровне начального образования.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C63F1A" w:rsidRPr="00776305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C63F1A" w:rsidRDefault="00C63F1A" w:rsidP="007F422A">
            <w:pPr>
              <w:pStyle w:val="ReportMain"/>
              <w:numPr>
                <w:ilvl w:val="0"/>
                <w:numId w:val="2"/>
              </w:numPr>
              <w:tabs>
                <w:tab w:val="left" w:pos="241"/>
              </w:tabs>
              <w:suppressAutoHyphens/>
              <w:ind w:left="0" w:firstLine="0"/>
            </w:pPr>
            <w:r>
              <w:t xml:space="preserve"> реализовывать учебные программы базовых и элективных курсов в различных образовательных учреждениях;</w:t>
            </w:r>
          </w:p>
          <w:p w:rsidR="00C63F1A" w:rsidRDefault="00C63F1A" w:rsidP="007F422A">
            <w:pPr>
              <w:pStyle w:val="ReportMain"/>
              <w:numPr>
                <w:ilvl w:val="0"/>
                <w:numId w:val="2"/>
              </w:numPr>
              <w:tabs>
                <w:tab w:val="left" w:pos="241"/>
              </w:tabs>
              <w:suppressAutoHyphens/>
              <w:ind w:left="0" w:firstLine="0"/>
            </w:pPr>
            <w:r>
              <w:t>- нести ответственность за результаты своей профессиональной деятельности;</w:t>
            </w:r>
          </w:p>
          <w:p w:rsidR="00C63F1A" w:rsidRPr="00A758C2" w:rsidRDefault="00C63F1A" w:rsidP="00A758C2">
            <w:pPr>
              <w:pStyle w:val="ReportMain"/>
              <w:tabs>
                <w:tab w:val="left" w:pos="241"/>
              </w:tabs>
              <w:suppressAutoHyphens/>
            </w:pPr>
            <w:r>
              <w:t xml:space="preserve">- логически верно, аргументировано </w:t>
            </w:r>
            <w:r w:rsidRPr="00955EB3">
              <w:t xml:space="preserve">и ясно </w:t>
            </w:r>
            <w:proofErr w:type="gramStart"/>
            <w:r w:rsidRPr="00955EB3">
              <w:t>строить</w:t>
            </w:r>
            <w:proofErr w:type="gramEnd"/>
            <w:r w:rsidRPr="00955EB3">
              <w:t xml:space="preserve"> устную и письменную речь</w:t>
            </w:r>
          </w:p>
        </w:tc>
        <w:tc>
          <w:tcPr>
            <w:tcW w:w="1594" w:type="pct"/>
          </w:tcPr>
          <w:p w:rsidR="00C63F1A" w:rsidRPr="00990FF6" w:rsidRDefault="00C63F1A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C63F1A" w:rsidRPr="001535CE" w:rsidRDefault="00C63F1A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C63F1A" w:rsidRPr="001535CE" w:rsidRDefault="00C63F1A" w:rsidP="004D786B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>- навыками</w:t>
            </w:r>
            <w:r w:rsidRPr="007C45D7">
              <w:t xml:space="preserve"> </w:t>
            </w:r>
            <w:r w:rsidRPr="00955EB3">
              <w:t>использования</w:t>
            </w:r>
            <w:r w:rsidRPr="007C45D7">
              <w:t xml:space="preserve"> </w:t>
            </w:r>
            <w:r w:rsidRPr="00955EB3">
              <w:t>современных</w:t>
            </w:r>
            <w:r w:rsidRPr="007C45D7">
              <w:t xml:space="preserve"> </w:t>
            </w:r>
            <w:r w:rsidRPr="00955EB3">
              <w:t>научно</w:t>
            </w:r>
            <w:r w:rsidRPr="007C45D7">
              <w:t xml:space="preserve"> </w:t>
            </w:r>
            <w:r w:rsidRPr="00955EB3">
              <w:t>обоснованных приемов, методов и средств обучения</w:t>
            </w:r>
          </w:p>
        </w:tc>
        <w:tc>
          <w:tcPr>
            <w:tcW w:w="1594" w:type="pct"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 w:val="restart"/>
          </w:tcPr>
          <w:p w:rsidR="00C63F1A" w:rsidRPr="001535CE" w:rsidRDefault="00C63F1A" w:rsidP="0010328A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471E4">
              <w:t>ПК-2 способность</w:t>
            </w:r>
            <w:r>
              <w:t xml:space="preserve"> </w:t>
            </w:r>
            <w:r w:rsidRPr="009471E4"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Знать: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способы</w:t>
            </w:r>
            <w:r w:rsidRPr="007C45D7">
              <w:t xml:space="preserve"> </w:t>
            </w:r>
            <w:r w:rsidRPr="00955EB3">
              <w:t>работы</w:t>
            </w:r>
            <w:r w:rsidRPr="007C45D7">
              <w:t xml:space="preserve"> </w:t>
            </w:r>
            <w:r w:rsidRPr="00955EB3">
              <w:t>с</w:t>
            </w:r>
            <w:r w:rsidRPr="007C45D7">
              <w:t xml:space="preserve"> </w:t>
            </w:r>
            <w:r w:rsidRPr="00955EB3">
              <w:t>информацией</w:t>
            </w:r>
            <w:r w:rsidRPr="007C45D7">
              <w:t xml:space="preserve"> </w:t>
            </w:r>
            <w:r w:rsidRPr="00955EB3">
              <w:t>в</w:t>
            </w:r>
            <w:r w:rsidRPr="007C45D7">
              <w:t xml:space="preserve"> </w:t>
            </w:r>
            <w:r w:rsidRPr="00955EB3">
              <w:t>глобальных</w:t>
            </w:r>
            <w:r w:rsidRPr="007C45D7">
              <w:t xml:space="preserve"> </w:t>
            </w:r>
            <w:r w:rsidRPr="00955EB3">
              <w:t>компьютерных сетях;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основные</w:t>
            </w:r>
            <w:r w:rsidRPr="007C45D7">
              <w:t xml:space="preserve"> </w:t>
            </w:r>
            <w:r w:rsidRPr="00955EB3">
              <w:t>методы,</w:t>
            </w:r>
            <w:r w:rsidRPr="007C45D7">
              <w:t xml:space="preserve"> </w:t>
            </w:r>
            <w:r w:rsidRPr="00955EB3">
              <w:t>способы</w:t>
            </w:r>
            <w:r w:rsidRPr="007C45D7">
              <w:t xml:space="preserve"> </w:t>
            </w:r>
            <w:r w:rsidRPr="00955EB3">
              <w:t>и</w:t>
            </w:r>
            <w:r w:rsidRPr="007C45D7">
              <w:t xml:space="preserve"> </w:t>
            </w:r>
            <w:r w:rsidRPr="00955EB3">
              <w:t>средства</w:t>
            </w:r>
            <w:r w:rsidRPr="007C45D7">
              <w:t xml:space="preserve"> </w:t>
            </w:r>
            <w:r w:rsidRPr="00955EB3">
              <w:t>получения,</w:t>
            </w:r>
            <w:r w:rsidRPr="007C45D7">
              <w:t xml:space="preserve"> </w:t>
            </w:r>
            <w:r w:rsidRPr="00955EB3">
              <w:t>хранения, переработки информации</w:t>
            </w:r>
          </w:p>
          <w:p w:rsidR="00C63F1A" w:rsidRPr="001535CE" w:rsidRDefault="00C63F1A" w:rsidP="00A758C2">
            <w:pPr>
              <w:pStyle w:val="21"/>
              <w:tabs>
                <w:tab w:val="left" w:pos="433"/>
                <w:tab w:val="center" w:pos="4153"/>
                <w:tab w:val="right" w:pos="830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C63F1A" w:rsidRPr="001535CE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работать с компьютером как средством управления информацией;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применять</w:t>
            </w:r>
            <w:r w:rsidRPr="007C45D7">
              <w:t xml:space="preserve"> </w:t>
            </w:r>
            <w:r w:rsidRPr="00955EB3">
              <w:t>методы</w:t>
            </w:r>
            <w:r w:rsidRPr="007C45D7">
              <w:t xml:space="preserve"> </w:t>
            </w:r>
            <w:r w:rsidRPr="00955EB3">
              <w:t>математической</w:t>
            </w:r>
            <w:r w:rsidRPr="007C45D7">
              <w:t xml:space="preserve"> </w:t>
            </w:r>
            <w:r w:rsidRPr="00955EB3">
              <w:t>обработки</w:t>
            </w:r>
            <w:r w:rsidRPr="007C45D7">
              <w:t xml:space="preserve"> </w:t>
            </w:r>
            <w:r w:rsidRPr="00955EB3">
              <w:t>информации, теоретического и экспериментального исследования;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применять</w:t>
            </w:r>
            <w:r w:rsidRPr="007C45D7">
              <w:t xml:space="preserve"> </w:t>
            </w:r>
            <w:r w:rsidRPr="00955EB3">
              <w:t>современные</w:t>
            </w:r>
            <w:r w:rsidRPr="007C45D7">
              <w:t xml:space="preserve"> </w:t>
            </w:r>
            <w:r w:rsidRPr="00955EB3">
              <w:t>методы</w:t>
            </w:r>
            <w:r w:rsidRPr="007C45D7">
              <w:t xml:space="preserve"> </w:t>
            </w:r>
            <w:r w:rsidRPr="00955EB3">
              <w:t>диагностирования</w:t>
            </w:r>
            <w:r w:rsidRPr="007C45D7">
              <w:t xml:space="preserve"> </w:t>
            </w:r>
            <w:r w:rsidRPr="00955EB3">
              <w:t>достижений обучающихся;</w:t>
            </w:r>
          </w:p>
          <w:p w:rsidR="00C63F1A" w:rsidRPr="004D786B" w:rsidRDefault="00C63F1A" w:rsidP="00A758C2">
            <w:pPr>
              <w:pStyle w:val="ReportMain"/>
              <w:suppressAutoHyphens/>
            </w:pPr>
            <w:r w:rsidRPr="00955EB3">
              <w:t>- разрабатывать диагностический инструментарий для контроля и оценки учебных достижений обучающихся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C63F1A" w:rsidRPr="00C63F1A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навыками организации обучения и воспитания в сфере образования с использованием технологий, соответствующих возрастным особенностям обучающихся;</w:t>
            </w:r>
          </w:p>
          <w:p w:rsidR="00C63F1A" w:rsidRPr="001535CE" w:rsidRDefault="00C63F1A" w:rsidP="00A758C2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955EB3">
              <w:t>- современными методами оценивания достижений обучающихся</w:t>
            </w: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C63F1A" w:rsidRPr="00B85FDE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C63F1A"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docGrid w:linePitch="326"/>
        </w:sectPr>
      </w:pPr>
    </w:p>
    <w:p w:rsidR="00813216" w:rsidRPr="001535CE" w:rsidRDefault="00813216" w:rsidP="00446C16">
      <w:pPr>
        <w:pStyle w:val="1"/>
      </w:pPr>
      <w:bookmarkStart w:id="2" w:name="_Toc445844532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t>О</w:t>
      </w:r>
      <w:r w:rsidRPr="001535CE">
        <w:t>ценочны</w:t>
      </w:r>
      <w:r>
        <w:t>е</w:t>
      </w:r>
      <w:r w:rsidRPr="001535CE">
        <w:t xml:space="preserve"> средств</w:t>
      </w:r>
      <w:r>
        <w:t>а</w:t>
      </w:r>
      <w:bookmarkEnd w:id="2"/>
    </w:p>
    <w:p w:rsidR="00813216" w:rsidRDefault="00813216" w:rsidP="00A53C9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446C16">
      <w:pPr>
        <w:pStyle w:val="2"/>
      </w:pPr>
      <w:bookmarkStart w:id="3" w:name="_Toc445844533"/>
      <w:r w:rsidRPr="001535CE">
        <w:t>Блок</w:t>
      </w:r>
      <w:proofErr w:type="gramStart"/>
      <w:r w:rsidRPr="001535CE">
        <w:t xml:space="preserve"> А</w:t>
      </w:r>
      <w:proofErr w:type="gramEnd"/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A106A8"/>
    <w:p w:rsidR="00A106A8" w:rsidRPr="00A106A8" w:rsidRDefault="00A106A8" w:rsidP="00A106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95E">
        <w:rPr>
          <w:rFonts w:eastAsia="Times New Roman"/>
          <w:b/>
          <w:sz w:val="28"/>
          <w:szCs w:val="28"/>
          <w:lang w:eastAsia="ru-RU"/>
        </w:rPr>
        <w:t>А.0 Фонд тестовых заданий по дисциплине</w:t>
      </w:r>
      <w:r w:rsidRPr="006A595E">
        <w:rPr>
          <w:rFonts w:eastAsia="Times New Roman"/>
          <w:sz w:val="28"/>
          <w:szCs w:val="28"/>
          <w:lang w:eastAsia="ru-RU"/>
        </w:rPr>
        <w:t>, разработанный в соответствии с Пол</w:t>
      </w:r>
      <w:r w:rsidRPr="006A595E">
        <w:rPr>
          <w:rFonts w:eastAsia="Times New Roman"/>
          <w:sz w:val="28"/>
          <w:szCs w:val="28"/>
          <w:lang w:eastAsia="ru-RU"/>
        </w:rPr>
        <w:t>о</w:t>
      </w:r>
      <w:r w:rsidRPr="006A595E">
        <w:rPr>
          <w:rFonts w:eastAsia="Times New Roman"/>
          <w:sz w:val="28"/>
          <w:szCs w:val="28"/>
          <w:lang w:eastAsia="ru-RU"/>
        </w:rPr>
        <w:t>жением о Фонде тестовых заданий</w:t>
      </w:r>
      <w:r w:rsidR="007700B8" w:rsidRPr="006A595E">
        <w:rPr>
          <w:rFonts w:eastAsia="Times New Roman"/>
          <w:sz w:val="28"/>
          <w:szCs w:val="28"/>
          <w:lang w:eastAsia="ru-RU"/>
        </w:rPr>
        <w:t xml:space="preserve"> и зарегистрированный в НМО БГТИ (филиала) ОГУ</w:t>
      </w:r>
      <w:r w:rsidR="007700B8">
        <w:rPr>
          <w:rFonts w:eastAsia="Times New Roman"/>
          <w:sz w:val="28"/>
          <w:szCs w:val="28"/>
          <w:lang w:eastAsia="ru-RU"/>
        </w:rPr>
        <w:t xml:space="preserve"> </w:t>
      </w:r>
    </w:p>
    <w:p w:rsidR="00E873F2" w:rsidRDefault="00E873F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C5FF0" w:rsidRDefault="00A2118F" w:rsidP="00565630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4" w:name="_Toc445844534"/>
      <w:r>
        <w:rPr>
          <w:rStyle w:val="30"/>
          <w:rFonts w:eastAsia="Calibri"/>
        </w:rPr>
        <w:t xml:space="preserve">A.1 </w:t>
      </w:r>
      <w:r w:rsidR="00A106A8" w:rsidRPr="00DE0100">
        <w:rPr>
          <w:rStyle w:val="30"/>
          <w:rFonts w:eastAsia="Calibri"/>
        </w:rPr>
        <w:t>Пример теста, предъявляемого студенту, изучившему все темы  дисциплины</w:t>
      </w:r>
      <w:bookmarkEnd w:id="4"/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 w:rsidR="00A106A8">
        <w:rPr>
          <w:rFonts w:eastAsia="Times New Roman"/>
          <w:b/>
          <w:sz w:val="28"/>
          <w:szCs w:val="28"/>
        </w:rPr>
        <w:t xml:space="preserve">: </w:t>
      </w:r>
    </w:p>
    <w:p w:rsidR="002E6BA8" w:rsidRDefault="002E6BA8" w:rsidP="00565630">
      <w:pPr>
        <w:spacing w:after="0" w:line="240" w:lineRule="auto"/>
        <w:rPr>
          <w:rFonts w:eastAsia="Times New Roman"/>
          <w:i/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1. Атрибуты понятия «качество»: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структурность</w:t>
      </w:r>
      <w:proofErr w:type="gram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целенаправленность;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динамичность;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существенная определенность;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 xml:space="preserve">) </w:t>
      </w:r>
      <w:proofErr w:type="spellStart"/>
      <w:r w:rsidRPr="00A70B97">
        <w:rPr>
          <w:sz w:val="28"/>
          <w:szCs w:val="28"/>
        </w:rPr>
        <w:t>эволюционность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е) единичность.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2. Структурные элементы качества управления образовательным процессом в школе: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качество</w:t>
      </w:r>
      <w:proofErr w:type="gramEnd"/>
      <w:r w:rsidRPr="00A70B97">
        <w:rPr>
          <w:sz w:val="28"/>
          <w:szCs w:val="28"/>
        </w:rPr>
        <w:t xml:space="preserve"> стратегических, тактических целей и норм, определяющих содержание и технологию освоения образовательных программ;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качество образовательных программ по учебным дисциплинам;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качество кадрового обеспечения;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качество организационных структур;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качество управленческого персонала школы;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е) качество системы оценки (мониторинга) в школе;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ж) качество управленческих технологий и ресурсов.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 xml:space="preserve"> 3.По функциональному описанию к репродуктивному уровню усвоения в учебной деятельности относят: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применение</w:t>
      </w:r>
      <w:proofErr w:type="gramEnd"/>
      <w:r w:rsidRPr="00A70B97">
        <w:rPr>
          <w:sz w:val="28"/>
          <w:szCs w:val="28"/>
        </w:rPr>
        <w:t xml:space="preserve"> знаний по образцу, решение типовых задач, объяснение;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в новой ситуации;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восприятие, осмысление, запоминание.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4. По функциональному описанию к творческому уровню учебной деятельности 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носится: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восприятие, осмысление, запоминание;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по образцу, решение типовых задач, объяснение;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применение знаний в новой ситуации.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A70B97">
        <w:rPr>
          <w:sz w:val="28"/>
          <w:szCs w:val="28"/>
        </w:rPr>
        <w:t xml:space="preserve">5. </w:t>
      </w:r>
      <w:r w:rsidRPr="0006744C">
        <w:rPr>
          <w:kern w:val="1"/>
          <w:sz w:val="28"/>
          <w:szCs w:val="28"/>
        </w:rPr>
        <w:t>Мониторинг качества образования – это …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а) механизм контроля и слежения за качеством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lastRenderedPageBreak/>
        <w:t>б) совокупность условий и средств, обеспечивающих непрерывное наблюдение за процессом обучения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в) система органов, контролирующих качество образования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г) обязательный этап аккредитации ОУ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6. Права на выдачу документа об образовании государственного образца дает образ</w:t>
      </w:r>
      <w:r w:rsidRPr="0006744C">
        <w:rPr>
          <w:kern w:val="1"/>
          <w:sz w:val="28"/>
          <w:szCs w:val="28"/>
        </w:rPr>
        <w:t>о</w:t>
      </w:r>
      <w:r w:rsidRPr="0006744C">
        <w:rPr>
          <w:kern w:val="1"/>
          <w:sz w:val="28"/>
          <w:szCs w:val="28"/>
        </w:rPr>
        <w:t>вательному учреждению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лицензирование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аттестация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аккредитация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модернизация качества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proofErr w:type="gramStart"/>
      <w:r w:rsidRPr="00A70B97">
        <w:rPr>
          <w:sz w:val="28"/>
          <w:szCs w:val="28"/>
        </w:rPr>
        <w:t>)с</w:t>
      </w:r>
      <w:proofErr w:type="gramEnd"/>
      <w:r w:rsidRPr="00A70B97">
        <w:rPr>
          <w:sz w:val="28"/>
          <w:szCs w:val="28"/>
        </w:rPr>
        <w:t>оответствие государственному образовательному стандарту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7. В системе опережающего обучения, по сравнению с системой поддерживающего обучения, роль традиционных знаний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возрастает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снижается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остается прежней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изменяется в зависимости от специфики обучения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8. Критериями качества знания в современных педагогических технологиях выст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пают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знания, умения, навыки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развитие творческих способностей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опыт эмоционально-ценностных отношений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способности к  самореализации в трудовой или учебной деятельности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9. Мониторинг качества образования контролирует…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выполнение образовательным учреждением требований государственного станда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та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уровень знаний учащихся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способность учащихся к самореализации в учебной деятельности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социализированность</w:t>
      </w:r>
      <w:proofErr w:type="spellEnd"/>
      <w:r w:rsidRPr="00A70B97">
        <w:rPr>
          <w:sz w:val="28"/>
          <w:szCs w:val="28"/>
        </w:rPr>
        <w:t xml:space="preserve"> личности учащихся к моменту окончания учебного учрежд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10. Мониторинг информирует о соответствии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подготовки учащихся – требованиям общества и рынка труда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ожиданий родителей учащихся – содержанию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фактических результатов деятельности педагогической системы – ее конечным ц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лям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обязанностей учителей и школьных работников – их квалификации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11. Информацию о реальных результатах обучения можно получить с помощью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экзаменов, контрольных и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массовых обследований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изучения школьной документации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психодиагностических методик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12. Эффективный мониторинг предполагает разработку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педагогических оценочных материалов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системы требований к ответам ученика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критериев оценивания традиционных письменных работ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способов оценки развития творческих способностей учащихся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13. «Пятёрка» – это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оценка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отметка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ранжирование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количественный способ выражения знаний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эталон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F6B1B">
        <w:rPr>
          <w:sz w:val="28"/>
          <w:szCs w:val="28"/>
        </w:rPr>
        <w:t>В рамках __________ мониторинга выявляется степень соответствия качества о</w:t>
      </w:r>
      <w:r w:rsidRPr="005F6B1B">
        <w:rPr>
          <w:sz w:val="28"/>
          <w:szCs w:val="28"/>
        </w:rPr>
        <w:t>б</w:t>
      </w:r>
      <w:r w:rsidRPr="005F6B1B">
        <w:rPr>
          <w:sz w:val="28"/>
          <w:szCs w:val="28"/>
        </w:rPr>
        <w:t>разования нормам и стандартам.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5F6B1B">
        <w:rPr>
          <w:sz w:val="28"/>
          <w:szCs w:val="28"/>
        </w:rPr>
        <w:t>информационного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5F6B1B">
        <w:rPr>
          <w:sz w:val="28"/>
          <w:szCs w:val="28"/>
        </w:rPr>
        <w:t>диагностического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5F6B1B">
        <w:rPr>
          <w:sz w:val="28"/>
          <w:szCs w:val="28"/>
        </w:rPr>
        <w:t>сравнительного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Pr="005F6B1B">
        <w:rPr>
          <w:sz w:val="28"/>
          <w:szCs w:val="28"/>
        </w:rPr>
        <w:t> прогностического</w:t>
      </w:r>
      <w:r>
        <w:rPr>
          <w:sz w:val="28"/>
          <w:szCs w:val="28"/>
        </w:rPr>
        <w:t>.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15. Образовательный стандарт - это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а) норма оценки объекта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б) метод обучения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в) план работы учителя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г</w:t>
      </w:r>
      <w:proofErr w:type="gramStart"/>
      <w:r w:rsidRPr="00C23CBB">
        <w:rPr>
          <w:sz w:val="28"/>
          <w:szCs w:val="28"/>
        </w:rPr>
        <w:t>)с</w:t>
      </w:r>
      <w:proofErr w:type="gramEnd"/>
      <w:r w:rsidRPr="00C23CBB">
        <w:rPr>
          <w:sz w:val="28"/>
          <w:szCs w:val="28"/>
        </w:rPr>
        <w:t>пособ изучения личности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C23CBB">
        <w:rPr>
          <w:sz w:val="28"/>
          <w:szCs w:val="28"/>
        </w:rPr>
        <w:t>д</w:t>
      </w:r>
      <w:proofErr w:type="spellEnd"/>
      <w:r w:rsidRPr="00C23CBB">
        <w:rPr>
          <w:sz w:val="28"/>
          <w:szCs w:val="28"/>
        </w:rPr>
        <w:t>) цель воспитания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16. Действительно объективным показателем успешности учения учащихся является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а) овладение учебно-познавательными умениями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б) количество отметок по предмету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в) отсутствие отрицательных отметок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г) количество друзей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C23CBB">
        <w:rPr>
          <w:sz w:val="28"/>
          <w:szCs w:val="28"/>
        </w:rPr>
        <w:t>д</w:t>
      </w:r>
      <w:proofErr w:type="spellEnd"/>
      <w:r w:rsidRPr="00C23CBB">
        <w:rPr>
          <w:sz w:val="28"/>
          <w:szCs w:val="28"/>
        </w:rPr>
        <w:t>) число учебников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17. Совокупность необходимых знаний и качеств, позволяющих эффективно решать проблемы в соответствующей области знаний или практической деятельности, - это</w:t>
      </w:r>
      <w:proofErr w:type="gramStart"/>
      <w:r w:rsidRPr="000669FB">
        <w:rPr>
          <w:sz w:val="28"/>
          <w:szCs w:val="28"/>
        </w:rPr>
        <w:t>:;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компетентность;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омпетенция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0669FB">
        <w:rPr>
          <w:sz w:val="28"/>
          <w:szCs w:val="28"/>
        </w:rPr>
        <w:t>пособ деятельности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0669FB">
        <w:rPr>
          <w:sz w:val="28"/>
          <w:szCs w:val="28"/>
        </w:rPr>
        <w:t>пособность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18. Принцип, обеспечивающий единство общего, специального и дополнительного образования во всех видах об</w:t>
      </w:r>
      <w:r>
        <w:rPr>
          <w:sz w:val="28"/>
          <w:szCs w:val="28"/>
        </w:rPr>
        <w:t>разовательных институтов, -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открытости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вариативности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>  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 xml:space="preserve"> </w:t>
      </w:r>
      <w:r>
        <w:rPr>
          <w:sz w:val="28"/>
          <w:szCs w:val="28"/>
        </w:rPr>
        <w:t>г) принцип полноты образования.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19. Умение планировать собственную деятельность в соответствии с поставленной задачей и услови</w:t>
      </w:r>
      <w:r>
        <w:rPr>
          <w:sz w:val="28"/>
          <w:szCs w:val="28"/>
        </w:rPr>
        <w:t xml:space="preserve">ями ее реализации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регулятивным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20. Нормативный документ, обеспечивающий реализацию государственного образ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вательного стандарта с учетом региональных (национальных) особенностей, типа и вида образовательного учреждения, образовательных потребностей и запросов об</w:t>
      </w:r>
      <w:r w:rsidRPr="000669FB">
        <w:rPr>
          <w:sz w:val="28"/>
          <w:szCs w:val="28"/>
        </w:rPr>
        <w:t>у</w:t>
      </w:r>
      <w:r w:rsidRPr="000669FB">
        <w:rPr>
          <w:sz w:val="28"/>
          <w:szCs w:val="28"/>
        </w:rPr>
        <w:t>ч</w:t>
      </w:r>
      <w:r>
        <w:rPr>
          <w:sz w:val="28"/>
          <w:szCs w:val="28"/>
        </w:rPr>
        <w:t>ающихся (воспитанников)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 xml:space="preserve">рограмма развития образовательного учреждения;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0669FB">
        <w:rPr>
          <w:sz w:val="28"/>
          <w:szCs w:val="28"/>
        </w:rPr>
        <w:t>сновная образовательная программ</w:t>
      </w:r>
      <w:r>
        <w:rPr>
          <w:sz w:val="28"/>
          <w:szCs w:val="28"/>
        </w:rPr>
        <w:t>а образовательного учреждения;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0669FB">
        <w:rPr>
          <w:sz w:val="28"/>
          <w:szCs w:val="28"/>
        </w:rPr>
        <w:t xml:space="preserve">азисный учебный план;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 xml:space="preserve">ополнительная образовательная программа.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21. Умение осуществлять расширенный поиск информации с использованием ресу</w:t>
      </w:r>
      <w:r w:rsidRPr="000669FB">
        <w:rPr>
          <w:sz w:val="28"/>
          <w:szCs w:val="28"/>
        </w:rPr>
        <w:t>р</w:t>
      </w:r>
      <w:r w:rsidRPr="000669FB">
        <w:rPr>
          <w:sz w:val="28"/>
          <w:szCs w:val="28"/>
        </w:rPr>
        <w:t>сов библиотек и Интернета, обмениваться информацией в образоват</w:t>
      </w:r>
      <w:r>
        <w:rPr>
          <w:sz w:val="28"/>
          <w:szCs w:val="28"/>
        </w:rPr>
        <w:t xml:space="preserve">ельном процессе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коммуникативным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общеучебным</w:t>
      </w:r>
      <w:proofErr w:type="spellEnd"/>
      <w:r>
        <w:rPr>
          <w:sz w:val="28"/>
          <w:szCs w:val="28"/>
        </w:rPr>
        <w:t xml:space="preserve">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 xml:space="preserve">22. Возможность диагностического </w:t>
      </w:r>
      <w:proofErr w:type="spellStart"/>
      <w:r w:rsidRPr="000669FB">
        <w:rPr>
          <w:sz w:val="28"/>
          <w:szCs w:val="28"/>
        </w:rPr>
        <w:t>целеполагания</w:t>
      </w:r>
      <w:proofErr w:type="spellEnd"/>
      <w:r w:rsidRPr="000669FB">
        <w:rPr>
          <w:sz w:val="28"/>
          <w:szCs w:val="28"/>
        </w:rPr>
        <w:t>, планирования, проектирования процесса обучения, поэтапной диагностики, варьирования средств и методов с цел</w:t>
      </w:r>
      <w:r>
        <w:rPr>
          <w:sz w:val="28"/>
          <w:szCs w:val="28"/>
        </w:rPr>
        <w:t>ью коррекции результатов -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э</w:t>
      </w:r>
      <w:r w:rsidRPr="000669FB">
        <w:rPr>
          <w:sz w:val="28"/>
          <w:szCs w:val="28"/>
        </w:rPr>
        <w:t>ффективность педагогической технологии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оспроизводимость</w:t>
      </w:r>
      <w:proofErr w:type="spellEnd"/>
      <w:r w:rsidRPr="000669FB">
        <w:rPr>
          <w:sz w:val="28"/>
          <w:szCs w:val="28"/>
        </w:rPr>
        <w:t xml:space="preserve"> педагогической технологии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0669FB">
        <w:rPr>
          <w:sz w:val="28"/>
          <w:szCs w:val="28"/>
        </w:rPr>
        <w:t>правляе</w:t>
      </w:r>
      <w:r>
        <w:rPr>
          <w:sz w:val="28"/>
          <w:szCs w:val="28"/>
        </w:rPr>
        <w:t>мость педагогической технологии;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0669FB">
        <w:rPr>
          <w:sz w:val="28"/>
          <w:szCs w:val="28"/>
        </w:rPr>
        <w:t>онцептуальность педагогической технологии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23.  Построение развивающих образовательных процессов в рамках определенного возрастного интервала, создающих условия для развития ребенка в качеств</w:t>
      </w:r>
      <w:r>
        <w:rPr>
          <w:sz w:val="28"/>
          <w:szCs w:val="28"/>
        </w:rPr>
        <w:t>е субъекта деятельности,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0669FB">
        <w:rPr>
          <w:sz w:val="28"/>
          <w:szCs w:val="28"/>
        </w:rPr>
        <w:t>оциально-педагогическое проектирование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едагогическое проектирование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п</w:t>
      </w:r>
      <w:r w:rsidRPr="000669FB">
        <w:rPr>
          <w:sz w:val="28"/>
          <w:szCs w:val="28"/>
        </w:rPr>
        <w:t>сихолого-педагогическое прое</w:t>
      </w:r>
      <w:r>
        <w:rPr>
          <w:sz w:val="28"/>
          <w:szCs w:val="28"/>
        </w:rPr>
        <w:t>ктирование;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>идактическое проектирование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24. Предметные результаты – это освоенные универсальные учебные действия, обе</w:t>
      </w:r>
      <w:r w:rsidRPr="000669FB">
        <w:rPr>
          <w:sz w:val="28"/>
          <w:szCs w:val="28"/>
        </w:rPr>
        <w:t>с</w:t>
      </w:r>
      <w:r w:rsidRPr="000669FB">
        <w:rPr>
          <w:sz w:val="28"/>
          <w:szCs w:val="28"/>
        </w:rPr>
        <w:t>печивающие овладение ключевыми компетенциями</w:t>
      </w:r>
      <w:proofErr w:type="gramStart"/>
      <w:r w:rsidRPr="000669FB">
        <w:rPr>
          <w:sz w:val="28"/>
          <w:szCs w:val="28"/>
        </w:rPr>
        <w:t xml:space="preserve"> ,</w:t>
      </w:r>
      <w:proofErr w:type="gramEnd"/>
      <w:r w:rsidRPr="000669FB">
        <w:rPr>
          <w:sz w:val="28"/>
          <w:szCs w:val="28"/>
        </w:rPr>
        <w:t xml:space="preserve"> составляющими основу умения учиться, и </w:t>
      </w:r>
      <w:proofErr w:type="spellStart"/>
      <w:r w:rsidRPr="000669FB">
        <w:rPr>
          <w:sz w:val="28"/>
          <w:szCs w:val="28"/>
        </w:rPr>
        <w:t>межпредметные</w:t>
      </w:r>
      <w:proofErr w:type="spellEnd"/>
      <w:r w:rsidRPr="000669FB">
        <w:rPr>
          <w:sz w:val="28"/>
          <w:szCs w:val="28"/>
        </w:rPr>
        <w:t xml:space="preserve"> понятия;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верно; б) неверно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 xml:space="preserve">25. Система ценностных отношений обучающихся, сформированных </w:t>
      </w:r>
      <w:proofErr w:type="gramStart"/>
      <w:r w:rsidRPr="000669FB">
        <w:rPr>
          <w:sz w:val="28"/>
          <w:szCs w:val="28"/>
        </w:rPr>
        <w:t>в</w:t>
      </w:r>
      <w:proofErr w:type="gramEnd"/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разовательном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>,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личностные результаты;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0669FB">
        <w:rPr>
          <w:sz w:val="28"/>
          <w:szCs w:val="28"/>
        </w:rPr>
        <w:t>етапредметные</w:t>
      </w:r>
      <w:proofErr w:type="spellEnd"/>
      <w:r w:rsidRPr="000669FB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0669FB">
        <w:rPr>
          <w:sz w:val="28"/>
          <w:szCs w:val="28"/>
        </w:rPr>
        <w:t>редметные результаты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26.</w:t>
      </w:r>
      <w:r w:rsidRPr="000669FB">
        <w:rPr>
          <w:sz w:val="28"/>
          <w:szCs w:val="28"/>
        </w:rPr>
        <w:t xml:space="preserve"> Умение соотносить поступки и события с принятыми этическими принципами, действовать в рам</w:t>
      </w:r>
      <w:r>
        <w:rPr>
          <w:sz w:val="28"/>
          <w:szCs w:val="28"/>
        </w:rPr>
        <w:t xml:space="preserve">ках моральных норм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27. Принцип, обеспечивающий переход от адаптивной и репродуктивной модели о</w:t>
      </w:r>
      <w:r w:rsidRPr="000669FB">
        <w:rPr>
          <w:sz w:val="28"/>
          <w:szCs w:val="28"/>
        </w:rPr>
        <w:t>б</w:t>
      </w:r>
      <w:r w:rsidRPr="000669FB">
        <w:rPr>
          <w:sz w:val="28"/>
          <w:szCs w:val="28"/>
        </w:rPr>
        <w:t xml:space="preserve">разования к </w:t>
      </w:r>
      <w:proofErr w:type="spellStart"/>
      <w:r w:rsidRPr="000669FB">
        <w:rPr>
          <w:sz w:val="28"/>
          <w:szCs w:val="28"/>
        </w:rPr>
        <w:t>деятельностной</w:t>
      </w:r>
      <w:proofErr w:type="spellEnd"/>
      <w:r w:rsidRPr="000669FB">
        <w:rPr>
          <w:sz w:val="28"/>
          <w:szCs w:val="28"/>
        </w:rPr>
        <w:t xml:space="preserve"> и преобраз</w:t>
      </w:r>
      <w:r>
        <w:rPr>
          <w:sz w:val="28"/>
          <w:szCs w:val="28"/>
        </w:rPr>
        <w:t>ующей, - это принцип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полного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г) принцип развивающего образования.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Установите соответствие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28. Модели управления качеством образования: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1. SWOT-анализ;   2. TQM;      3. ISO 9001:2000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0669FB">
        <w:rPr>
          <w:sz w:val="28"/>
          <w:szCs w:val="28"/>
        </w:rPr>
        <w:t>a</w:t>
      </w:r>
      <w:proofErr w:type="spellEnd"/>
      <w:r w:rsidRPr="000669FB">
        <w:rPr>
          <w:sz w:val="28"/>
          <w:szCs w:val="28"/>
        </w:rPr>
        <w:t>) наличие у ОУ четко и ясно сформулированной миссии, стратегических целей, ко</w:t>
      </w:r>
      <w:r w:rsidRPr="000669FB">
        <w:rPr>
          <w:sz w:val="28"/>
          <w:szCs w:val="28"/>
        </w:rPr>
        <w:t>н</w:t>
      </w:r>
      <w:r w:rsidRPr="000669FB">
        <w:rPr>
          <w:sz w:val="28"/>
          <w:szCs w:val="28"/>
        </w:rPr>
        <w:t>цепции;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б) создание документированной системы управления, ориентированной на качество;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в) систематическое проведение самооценки для выявления сильных и слабых сторон деятельности ОУ;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г) ориентация на основополагающие принципы менеджмента качества;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0669FB">
        <w:rPr>
          <w:sz w:val="28"/>
          <w:szCs w:val="28"/>
        </w:rPr>
        <w:t>д</w:t>
      </w:r>
      <w:proofErr w:type="spellEnd"/>
      <w:r w:rsidRPr="000669FB">
        <w:rPr>
          <w:sz w:val="28"/>
          <w:szCs w:val="28"/>
        </w:rPr>
        <w:t>) процессный подход к деятельности ОУ;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е) установление заинтересованных сторон, выявление их требований к качеству пр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дукции.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– это…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 xml:space="preserve">а) вид содержательной оценки, позволяющий развивать навыки </w:t>
      </w:r>
      <w:proofErr w:type="spellStart"/>
      <w:r w:rsidRPr="00A70B97">
        <w:rPr>
          <w:sz w:val="28"/>
          <w:szCs w:val="28"/>
        </w:rPr>
        <w:t>самооценивания</w:t>
      </w:r>
      <w:proofErr w:type="spellEnd"/>
      <w:r w:rsidRPr="00A70B97">
        <w:rPr>
          <w:sz w:val="28"/>
          <w:szCs w:val="28"/>
        </w:rPr>
        <w:t>, в том числе в аспекте сопоставления своих результатов и достижений с результатами и достижениями других учеников.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вид аутентичной индивидуализированной оценки, способ фиксирования, накопл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ния и оценки индивидуальных достижений учащегося в разных видах деятельности в определенный период его обучения.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определение степени усвоения знаний, умений и навыков по предмету.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A70B97">
        <w:rPr>
          <w:sz w:val="28"/>
          <w:szCs w:val="28"/>
        </w:rPr>
        <w:t>. Из нижеперечисленного к видам контроля относятся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тестирование,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, рейтинг, мониторинг;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70B97">
        <w:rPr>
          <w:sz w:val="28"/>
          <w:szCs w:val="28"/>
        </w:rPr>
        <w:t>. Диагностика обучения – это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проверка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контроль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их компетенций и творческих способностей;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определение результатов, тенденций и динамики педагогического процесса;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механизм слежения за качеством образования.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Pr="00A70B97">
        <w:rPr>
          <w:sz w:val="28"/>
          <w:szCs w:val="28"/>
        </w:rPr>
        <w:t>. К современным средствам оценивания относятся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тестирование,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, рейтинг, мониторинг;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Pr="00A70B97">
        <w:rPr>
          <w:sz w:val="28"/>
          <w:szCs w:val="28"/>
        </w:rPr>
        <w:t>. Рейтинг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является разновидностью накопительной оценки;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никак не </w:t>
      </w:r>
      <w:proofErr w:type="gramStart"/>
      <w:r w:rsidRPr="00A70B97">
        <w:rPr>
          <w:sz w:val="28"/>
          <w:szCs w:val="28"/>
        </w:rPr>
        <w:t>связан</w:t>
      </w:r>
      <w:proofErr w:type="gramEnd"/>
      <w:r w:rsidRPr="00A70B97">
        <w:rPr>
          <w:sz w:val="28"/>
          <w:szCs w:val="28"/>
        </w:rPr>
        <w:t xml:space="preserve"> с накопительной оценкой;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может частично быть накопительным;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накапливает </w:t>
      </w:r>
      <w:proofErr w:type="spellStart"/>
      <w:r w:rsidRPr="00A70B97">
        <w:rPr>
          <w:sz w:val="28"/>
          <w:szCs w:val="28"/>
        </w:rPr>
        <w:t>ЗУНы</w:t>
      </w:r>
      <w:proofErr w:type="spellEnd"/>
      <w:r w:rsidRPr="00A70B97">
        <w:rPr>
          <w:sz w:val="28"/>
          <w:szCs w:val="28"/>
        </w:rPr>
        <w:t xml:space="preserve"> учащихся.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Pr="00A70B97">
        <w:rPr>
          <w:sz w:val="28"/>
          <w:szCs w:val="28"/>
        </w:rPr>
        <w:t>. Ключевым принципом рейтинга является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администрирование;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накопление;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ранжирование;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</w:t>
      </w:r>
      <w:proofErr w:type="gramStart"/>
      <w:r w:rsidRPr="00A70B97">
        <w:rPr>
          <w:sz w:val="28"/>
          <w:szCs w:val="28"/>
        </w:rPr>
        <w:t xml:space="preserve"> В</w:t>
      </w:r>
      <w:proofErr w:type="gramEnd"/>
      <w:r w:rsidRPr="00A70B97">
        <w:rPr>
          <w:sz w:val="28"/>
          <w:szCs w:val="28"/>
        </w:rPr>
        <w:t xml:space="preserve"> рейтинговой системе оценивания показателем качества обучения служит (сл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жат)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кумулятивный балльный показатель;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нормативный (эталонный) показатель;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итоги финальных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итоги независимого педагогического тестирования.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Pr="00A70B97">
        <w:rPr>
          <w:sz w:val="28"/>
          <w:szCs w:val="28"/>
        </w:rPr>
        <w:t>. «Академический рейтинг» – это показатель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достижений в сфере высшего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учебных достижений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способности к принятию решения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учебных компетенций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37</w:t>
      </w:r>
      <w:r w:rsidRPr="00A70B97">
        <w:rPr>
          <w:sz w:val="28"/>
          <w:szCs w:val="28"/>
        </w:rPr>
        <w:t>. К средствам накопительной оценки относят в первую очередь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тестирование;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рейтинг;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38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можно перевести как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«портфель»;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«папка специалиста»;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«накопитель»;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«досье».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39</w:t>
      </w:r>
      <w:r w:rsidRPr="00A70B97">
        <w:rPr>
          <w:sz w:val="28"/>
          <w:szCs w:val="28"/>
        </w:rPr>
        <w:t xml:space="preserve">. Основная задача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–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контролировать домашнюю работу учащегося;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обеспечить материальное воплощение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дать возможность для независимого контроля уровня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создать для учащихся «стимул роста».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</w:t>
      </w:r>
      <w:r w:rsidRPr="00A70B97">
        <w:rPr>
          <w:sz w:val="28"/>
          <w:szCs w:val="28"/>
        </w:rPr>
        <w:t xml:space="preserve">. Российская концепция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предполагает следующие разделы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достижений, </w:t>
      </w:r>
      <w:proofErr w:type="gramStart"/>
      <w:r w:rsidRPr="00A70B97">
        <w:rPr>
          <w:sz w:val="28"/>
          <w:szCs w:val="28"/>
        </w:rPr>
        <w:t>рефлексивный</w:t>
      </w:r>
      <w:proofErr w:type="gramEnd"/>
      <w:r w:rsidRPr="00A70B97">
        <w:rPr>
          <w:sz w:val="28"/>
          <w:szCs w:val="28"/>
        </w:rPr>
        <w:t>, проблемно-исследовательский, тематический;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репродуктивный, творческий;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документов, работ, отзывов;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академический</w:t>
      </w:r>
      <w:proofErr w:type="gramEnd"/>
      <w:r w:rsidRPr="00A70B97">
        <w:rPr>
          <w:sz w:val="28"/>
          <w:szCs w:val="28"/>
        </w:rPr>
        <w:t>, олимпийский, достижений.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позволяет при оценивании делать акцент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 xml:space="preserve">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индивидуальных </w:t>
      </w:r>
      <w:proofErr w:type="gramStart"/>
      <w:r w:rsidRPr="00A70B97">
        <w:rPr>
          <w:sz w:val="28"/>
          <w:szCs w:val="28"/>
        </w:rPr>
        <w:t>достижениях</w:t>
      </w:r>
      <w:proofErr w:type="gramEnd"/>
      <w:r w:rsidRPr="00A70B97">
        <w:rPr>
          <w:sz w:val="28"/>
          <w:szCs w:val="28"/>
        </w:rPr>
        <w:t xml:space="preserve"> ученика;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gramStart"/>
      <w:r w:rsidRPr="00A70B97">
        <w:rPr>
          <w:sz w:val="28"/>
          <w:szCs w:val="28"/>
        </w:rPr>
        <w:t>соответствии</w:t>
      </w:r>
      <w:proofErr w:type="gramEnd"/>
      <w:r w:rsidRPr="00A70B97">
        <w:rPr>
          <w:sz w:val="28"/>
          <w:szCs w:val="28"/>
        </w:rPr>
        <w:t xml:space="preserve">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ученика государственному образовательному стандарту;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практических </w:t>
      </w:r>
      <w:proofErr w:type="gramStart"/>
      <w:r w:rsidRPr="00A70B97">
        <w:rPr>
          <w:sz w:val="28"/>
          <w:szCs w:val="28"/>
        </w:rPr>
        <w:t>умениях</w:t>
      </w:r>
      <w:proofErr w:type="gram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теоретических </w:t>
      </w:r>
      <w:proofErr w:type="gramStart"/>
      <w:r w:rsidRPr="00A70B97">
        <w:rPr>
          <w:sz w:val="28"/>
          <w:szCs w:val="28"/>
        </w:rPr>
        <w:t>знаниях</w:t>
      </w:r>
      <w:proofErr w:type="gramEnd"/>
      <w:r w:rsidRPr="00A70B97">
        <w:rPr>
          <w:sz w:val="28"/>
          <w:szCs w:val="28"/>
        </w:rPr>
        <w:t>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 w:rsidRPr="00C525BB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C525BB">
        <w:rPr>
          <w:sz w:val="28"/>
          <w:szCs w:val="28"/>
        </w:rPr>
        <w:t>. Педагогический тест – это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C525BB">
        <w:rPr>
          <w:sz w:val="28"/>
          <w:szCs w:val="28"/>
        </w:rPr>
        <w:t xml:space="preserve">раткое стандартизированное </w:t>
      </w:r>
      <w:hyperlink r:id="rId9" w:history="1">
        <w:r w:rsidRPr="00C525BB">
          <w:rPr>
            <w:sz w:val="28"/>
            <w:szCs w:val="28"/>
          </w:rPr>
          <w:t>испытание</w:t>
        </w:r>
      </w:hyperlink>
      <w:r w:rsidRPr="00C525BB">
        <w:rPr>
          <w:sz w:val="28"/>
          <w:szCs w:val="28"/>
        </w:rPr>
        <w:t>, предназначенное для распознавания и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тересующих особенностей и качеств личности.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C525BB">
        <w:rPr>
          <w:sz w:val="28"/>
          <w:szCs w:val="28"/>
        </w:rPr>
        <w:t>бъективное и стандартизированное измерение, легко поддающееся количестве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ной оценке, статистической обработке и сравнительному анализу.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 с</w:t>
      </w:r>
      <w:r w:rsidRPr="00C525BB">
        <w:rPr>
          <w:sz w:val="28"/>
          <w:szCs w:val="28"/>
        </w:rPr>
        <w:t>овокупность взаимосвязанных заданий возрастающей сложности, позволяющих выявить структуру знаний и умений и измерить их.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р</w:t>
      </w:r>
      <w:r w:rsidRPr="00C525BB">
        <w:rPr>
          <w:sz w:val="28"/>
          <w:szCs w:val="28"/>
        </w:rPr>
        <w:t>езультат применения теста как метода измерения, состоящего из ограниченного множества заданий.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43.</w:t>
      </w:r>
      <w:r w:rsidRPr="00C525BB">
        <w:rPr>
          <w:sz w:val="28"/>
          <w:szCs w:val="28"/>
        </w:rPr>
        <w:t xml:space="preserve">Установите </w:t>
      </w:r>
      <w:hyperlink r:id="rId10" w:history="1">
        <w:r w:rsidRPr="00C525BB">
          <w:rPr>
            <w:sz w:val="28"/>
            <w:szCs w:val="28"/>
          </w:rPr>
          <w:t>последовательность</w:t>
        </w:r>
      </w:hyperlink>
      <w:r w:rsidRPr="00C525BB">
        <w:rPr>
          <w:sz w:val="28"/>
          <w:szCs w:val="28"/>
        </w:rPr>
        <w:t xml:space="preserve"> </w:t>
      </w:r>
      <w:proofErr w:type="gramStart"/>
      <w:r w:rsidRPr="00C525BB">
        <w:rPr>
          <w:sz w:val="28"/>
          <w:szCs w:val="28"/>
        </w:rPr>
        <w:t>этапов организации процесса измерения уровня подготовленности обучаемых</w:t>
      </w:r>
      <w:proofErr w:type="gramEnd"/>
      <w:r w:rsidRPr="00C525BB"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C525BB">
        <w:rPr>
          <w:sz w:val="28"/>
          <w:szCs w:val="28"/>
        </w:rPr>
        <w:t>  Проведение измерения;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C525BB">
        <w:rPr>
          <w:sz w:val="28"/>
          <w:szCs w:val="28"/>
        </w:rPr>
        <w:t>  Выбор «цифровой символизации»;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C525BB">
        <w:rPr>
          <w:sz w:val="28"/>
          <w:szCs w:val="28"/>
        </w:rPr>
        <w:t xml:space="preserve">  Выделение для измерения конкретных знаний, умений </w:t>
      </w:r>
      <w:hyperlink r:id="rId11" w:history="1">
        <w:r w:rsidRPr="00C525BB">
          <w:rPr>
            <w:sz w:val="28"/>
            <w:szCs w:val="28"/>
          </w:rPr>
          <w:t>и</w:t>
        </w:r>
      </w:hyperlink>
      <w:r w:rsidRPr="00C525BB">
        <w:rPr>
          <w:sz w:val="28"/>
          <w:szCs w:val="28"/>
        </w:rPr>
        <w:t xml:space="preserve"> навыков;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C525BB">
        <w:rPr>
          <w:sz w:val="28"/>
          <w:szCs w:val="28"/>
        </w:rPr>
        <w:t>  Оценивание уровня подготовленности.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C525BB">
        <w:rPr>
          <w:sz w:val="28"/>
          <w:szCs w:val="28"/>
        </w:rPr>
        <w:t>  Обработка и оценка результатов измерения.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44</w:t>
      </w:r>
      <w:r w:rsidRPr="00A70B97">
        <w:rPr>
          <w:sz w:val="28"/>
          <w:szCs w:val="28"/>
        </w:rPr>
        <w:t>. Задачи школьного образования в контексте его модернизации: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подготовка</w:t>
      </w:r>
      <w:proofErr w:type="gramEnd"/>
      <w:r w:rsidRPr="00A70B97">
        <w:rPr>
          <w:sz w:val="28"/>
          <w:szCs w:val="28"/>
        </w:rPr>
        <w:t xml:space="preserve"> человека, способного к непрерывному образованию;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б) выработка механизмов адаптации в обществе;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в) трансляция готовых, проверенных знаний;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формирование лояльного (послушного) гражданина, способного быть частью социальной системы;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ориентация в ценностях мировой и отечественной культуры;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е) организация культурно ориентированной коммуникативной среды.</w:t>
      </w:r>
    </w:p>
    <w:p w:rsidR="00680F2A" w:rsidRPr="00A70B97" w:rsidRDefault="00680F2A" w:rsidP="00680F2A">
      <w:pPr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45</w:t>
      </w:r>
      <w:r w:rsidRPr="00A70B97">
        <w:rPr>
          <w:sz w:val="28"/>
          <w:szCs w:val="28"/>
        </w:rPr>
        <w:t xml:space="preserve"> Объективные недостатки системы оценивания результатов учебной деятельности в виде баллов: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а) Недостаток, вызванный центральной тенденцией в выставлении отметок.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б) Недостаток, связанный с фактическим – трехбалльным оцениванием.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в) Недостаток, вызванный близостью выставленных отметок.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 xml:space="preserve">г) Недостаток, вызванный недостоверностью оценки </w:t>
      </w:r>
      <w:proofErr w:type="spellStart"/>
      <w:r w:rsidRPr="00A70B97">
        <w:rPr>
          <w:sz w:val="28"/>
          <w:szCs w:val="28"/>
        </w:rPr>
        <w:t>обученности</w:t>
      </w:r>
      <w:proofErr w:type="spellEnd"/>
      <w:r w:rsidRPr="00A70B97">
        <w:rPr>
          <w:sz w:val="28"/>
          <w:szCs w:val="28"/>
        </w:rPr>
        <w:t xml:space="preserve"> в разных типах общеобразовательных учреждений.</w:t>
      </w:r>
    </w:p>
    <w:p w:rsidR="00680F2A" w:rsidRPr="00A70B97" w:rsidRDefault="00680F2A" w:rsidP="00680F2A">
      <w:pPr>
        <w:spacing w:after="0" w:line="240" w:lineRule="auto"/>
        <w:ind w:firstLine="964"/>
        <w:rPr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46</w:t>
      </w:r>
      <w:proofErr w:type="gramStart"/>
      <w:r w:rsidRPr="00A70B97">
        <w:rPr>
          <w:sz w:val="28"/>
          <w:szCs w:val="28"/>
        </w:rPr>
        <w:t xml:space="preserve"> У</w:t>
      </w:r>
      <w:proofErr w:type="gramEnd"/>
      <w:r w:rsidRPr="00A70B97">
        <w:rPr>
          <w:sz w:val="28"/>
          <w:szCs w:val="28"/>
        </w:rPr>
        <w:t>становите соответствия</w:t>
      </w:r>
    </w:p>
    <w:p w:rsidR="00680F2A" w:rsidRPr="00A70B97" w:rsidRDefault="00680F2A" w:rsidP="00680F2A">
      <w:pPr>
        <w:rPr>
          <w:sz w:val="28"/>
          <w:szCs w:val="28"/>
        </w:rPr>
      </w:pPr>
      <w:r w:rsidRPr="00A70B97">
        <w:rPr>
          <w:sz w:val="28"/>
          <w:szCs w:val="28"/>
        </w:rPr>
        <w:t>Вид контроля – Цель 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1"/>
        <w:gridCol w:w="5281"/>
      </w:tblGrid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1. Предварительный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а. проследить за ходом учебного процесса:</w:t>
            </w:r>
            <w:r>
              <w:t xml:space="preserve"> </w:t>
            </w:r>
            <w:r w:rsidRPr="00E02A84">
              <w:t>пр</w:t>
            </w:r>
            <w:r w:rsidRPr="00E02A84">
              <w:t>о</w:t>
            </w:r>
            <w:r w:rsidRPr="00E02A84">
              <w:t>следить его динамику, сравнить полученные</w:t>
            </w:r>
            <w:r>
              <w:t xml:space="preserve"> </w:t>
            </w:r>
            <w:r w:rsidRPr="00E02A84">
              <w:t>р</w:t>
            </w:r>
            <w:r w:rsidRPr="00E02A84">
              <w:t>е</w:t>
            </w:r>
            <w:r w:rsidRPr="00E02A84">
              <w:t xml:space="preserve">зультаты обучения с </w:t>
            </w:r>
            <w:proofErr w:type="gramStart"/>
            <w:r w:rsidRPr="00E02A84">
              <w:t>запланированными</w:t>
            </w:r>
            <w:proofErr w:type="gramEnd"/>
            <w:r w:rsidRPr="00E02A84">
              <w:t>,</w:t>
            </w:r>
            <w:r>
              <w:t xml:space="preserve"> </w:t>
            </w:r>
            <w:r w:rsidRPr="00E02A84">
              <w:t>ско</w:t>
            </w:r>
            <w:r w:rsidRPr="00E02A84">
              <w:t>р</w:t>
            </w:r>
            <w:r w:rsidRPr="00E02A84">
              <w:t>ректировать учебный процесс и направить его</w:t>
            </w:r>
            <w:r>
              <w:t xml:space="preserve"> </w:t>
            </w:r>
            <w:r w:rsidRPr="00E02A84">
              <w:t>в нужное русло.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2. Текущий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proofErr w:type="gramStart"/>
            <w:r w:rsidRPr="00E02A84">
              <w:t>б</w:t>
            </w:r>
            <w:proofErr w:type="gramEnd"/>
            <w:r w:rsidRPr="00E02A84">
              <w:t>. проверить прочность усвоения</w:t>
            </w:r>
            <w:r>
              <w:t xml:space="preserve"> </w:t>
            </w:r>
            <w:r w:rsidRPr="00E02A84">
              <w:t>приобретенных знаний и умений (по достаточно</w:t>
            </w:r>
            <w:r>
              <w:t xml:space="preserve"> </w:t>
            </w:r>
            <w:r w:rsidRPr="00E02A84">
              <w:t>большому об</w:t>
            </w:r>
            <w:r w:rsidRPr="00E02A84">
              <w:t>ъ</w:t>
            </w:r>
            <w:r w:rsidRPr="00E02A84">
              <w:t>ему учебного материала).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3. Тематический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proofErr w:type="gramStart"/>
            <w:r w:rsidRPr="00E02A84">
              <w:t>в</w:t>
            </w:r>
            <w:proofErr w:type="gramEnd"/>
            <w:r w:rsidRPr="00E02A84">
              <w:t xml:space="preserve">. </w:t>
            </w:r>
            <w:proofErr w:type="gramStart"/>
            <w:r w:rsidRPr="00E02A84">
              <w:t>оценка</w:t>
            </w:r>
            <w:proofErr w:type="gramEnd"/>
            <w:r w:rsidRPr="00E02A84">
              <w:t xml:space="preserve"> учебных достижений после</w:t>
            </w:r>
            <w:r>
              <w:t xml:space="preserve"> </w:t>
            </w:r>
            <w:r w:rsidRPr="00E02A84">
              <w:t>заверш</w:t>
            </w:r>
            <w:r w:rsidRPr="00E02A84">
              <w:t>е</w:t>
            </w:r>
            <w:r w:rsidRPr="00E02A84">
              <w:t>ния определенного этапа обучения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4. Периодический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г. определить уровень знаний, умений,</w:t>
            </w:r>
            <w:r>
              <w:t xml:space="preserve"> </w:t>
            </w:r>
            <w:r w:rsidRPr="00E02A84">
              <w:t>навыков, полученных в процессе изучения</w:t>
            </w:r>
            <w:r>
              <w:t xml:space="preserve"> </w:t>
            </w:r>
            <w:r w:rsidRPr="00E02A84">
              <w:t xml:space="preserve">предмета в </w:t>
            </w:r>
            <w:r w:rsidRPr="00E02A84">
              <w:lastRenderedPageBreak/>
              <w:t>предыдущем учебном году.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lastRenderedPageBreak/>
              <w:t>5. Итоговый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д. определить степень владения не отдельными</w:t>
            </w:r>
            <w:r>
              <w:t xml:space="preserve"> </w:t>
            </w:r>
            <w:r w:rsidRPr="00E02A84">
              <w:t>знаниями, а системой, включающей эти знания.</w:t>
            </w:r>
            <w:r>
              <w:t xml:space="preserve"> </w:t>
            </w:r>
          </w:p>
        </w:tc>
      </w:tr>
    </w:tbl>
    <w:p w:rsidR="00680F2A" w:rsidRDefault="00680F2A" w:rsidP="00680F2A"/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47</w:t>
      </w:r>
      <w:r w:rsidRPr="00A70B97">
        <w:rPr>
          <w:sz w:val="28"/>
          <w:szCs w:val="28"/>
        </w:rPr>
        <w:t>. Основные правила при коррекции ошибок, по мнению И.А. Китайгородской: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Ошибка-это нормальное явление.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б)</w:t>
      </w:r>
      <w:r w:rsidRPr="00A70B97">
        <w:rPr>
          <w:sz w:val="28"/>
          <w:szCs w:val="28"/>
        </w:rPr>
        <w:t xml:space="preserve"> Исправлять ошибки нужно на определенных этапах.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в)</w:t>
      </w:r>
      <w:r w:rsidRPr="00A70B97">
        <w:rPr>
          <w:sz w:val="28"/>
          <w:szCs w:val="28"/>
        </w:rPr>
        <w:t xml:space="preserve"> Исправлять нужно ошибку, а не поправлять ученика.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г)</w:t>
      </w:r>
      <w:r w:rsidRPr="00A70B97">
        <w:rPr>
          <w:sz w:val="28"/>
          <w:szCs w:val="28"/>
        </w:rPr>
        <w:t xml:space="preserve"> Исправлять ошибки нужно в определенной форме (выбирать форму звучания, о</w:t>
      </w:r>
      <w:r w:rsidRPr="00A70B97">
        <w:rPr>
          <w:sz w:val="28"/>
          <w:szCs w:val="28"/>
        </w:rPr>
        <w:t>б</w:t>
      </w:r>
      <w:r w:rsidRPr="00A70B97">
        <w:rPr>
          <w:sz w:val="28"/>
          <w:szCs w:val="28"/>
        </w:rPr>
        <w:t>ращения).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Исправлять ошибки должен преподаватель, а не учащиеся, во избежание поро</w:t>
      </w:r>
      <w:r w:rsidRPr="00A70B97">
        <w:rPr>
          <w:sz w:val="28"/>
          <w:szCs w:val="28"/>
        </w:rPr>
        <w:t>ж</w:t>
      </w:r>
      <w:r w:rsidRPr="00A70B97">
        <w:rPr>
          <w:sz w:val="28"/>
          <w:szCs w:val="28"/>
        </w:rPr>
        <w:t>дения новых ошибок и неверного речевого образца.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е)</w:t>
      </w:r>
      <w:r w:rsidRPr="00A70B97">
        <w:rPr>
          <w:sz w:val="28"/>
          <w:szCs w:val="28"/>
        </w:rPr>
        <w:t xml:space="preserve"> Исправление ошибок недопустимо при проведении экзамена.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48.</w:t>
      </w:r>
      <w:r w:rsidRPr="00A70B97">
        <w:rPr>
          <w:sz w:val="28"/>
          <w:szCs w:val="28"/>
        </w:rPr>
        <w:t xml:space="preserve"> Что представляет образовательную ценность в настоящее время (</w:t>
      </w:r>
      <w:r w:rsidRPr="00A70B97">
        <w:rPr>
          <w:i/>
          <w:sz w:val="28"/>
          <w:szCs w:val="28"/>
        </w:rPr>
        <w:t>выберите н</w:t>
      </w:r>
      <w:r w:rsidRPr="00A70B97">
        <w:rPr>
          <w:i/>
          <w:sz w:val="28"/>
          <w:szCs w:val="28"/>
        </w:rPr>
        <w:t>е</w:t>
      </w:r>
      <w:r w:rsidRPr="00A70B97">
        <w:rPr>
          <w:i/>
          <w:sz w:val="28"/>
          <w:szCs w:val="28"/>
        </w:rPr>
        <w:t>сколько правильных ответов</w:t>
      </w:r>
      <w:r w:rsidRPr="00A70B97">
        <w:rPr>
          <w:sz w:val="28"/>
          <w:szCs w:val="28"/>
        </w:rPr>
        <w:t>)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а) только система знаний человека;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б) освоение способов получения знаний;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в) умение быстро и эффективно, самостоятельно или во взаимодействии с другими людьми восполнять имеющие пробелы;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70B97">
        <w:rPr>
          <w:sz w:val="28"/>
          <w:szCs w:val="28"/>
        </w:rPr>
        <w:t>. Отметьте уровни усвоения учебного материала: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воспроизведение знаний;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распознавание терминов и объектов;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понимание и применение знаний в знакомой ситуации;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применение знаний в измененной или незнакомой ситуации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50</w:t>
      </w:r>
      <w:r w:rsidRPr="00A70B97">
        <w:rPr>
          <w:sz w:val="28"/>
          <w:szCs w:val="28"/>
        </w:rPr>
        <w:t>. К уровням усвоения учебного материала В.Н. Максимова относит: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узнавание, запоминание, понимание, применение;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информированность, грамотность, компетентность, функциональная грамотность;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различение, запоминание, понимание, простейшие умения и навыки, перенос;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51</w:t>
      </w:r>
      <w:r w:rsidRPr="00A70B97">
        <w:rPr>
          <w:sz w:val="28"/>
          <w:szCs w:val="28"/>
        </w:rPr>
        <w:t>. К иерархии когнитивных процессов не относится: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знание;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понимание;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проверка;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анализ;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синтез;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1F507A">
        <w:rPr>
          <w:sz w:val="28"/>
          <w:szCs w:val="28"/>
        </w:rPr>
        <w:t>Требования личности к качеству образования определяются степенью соответс</w:t>
      </w:r>
      <w:r w:rsidRPr="001F507A">
        <w:rPr>
          <w:sz w:val="28"/>
          <w:szCs w:val="28"/>
        </w:rPr>
        <w:t>т</w:t>
      </w:r>
      <w:r w:rsidRPr="001F507A">
        <w:rPr>
          <w:sz w:val="28"/>
          <w:szCs w:val="28"/>
        </w:rPr>
        <w:t>вия результата образования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1F507A">
        <w:rPr>
          <w:sz w:val="28"/>
          <w:szCs w:val="28"/>
        </w:rPr>
        <w:t> ожиданиям обучаемого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потребностям рынка труда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lastRenderedPageBreak/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нормативным документам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целям педагога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1F507A">
        <w:rPr>
          <w:sz w:val="28"/>
          <w:szCs w:val="28"/>
        </w:rPr>
        <w:t>Диагностическая функция наиболее полно реализуется в системе __________ ко</w:t>
      </w:r>
      <w:r w:rsidRPr="001F507A">
        <w:rPr>
          <w:sz w:val="28"/>
          <w:szCs w:val="28"/>
        </w:rPr>
        <w:t>н</w:t>
      </w:r>
      <w:r w:rsidRPr="001F507A">
        <w:rPr>
          <w:sz w:val="28"/>
          <w:szCs w:val="28"/>
        </w:rPr>
        <w:t>троля.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входного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текущего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рубежного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итогового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proofErr w:type="gramStart"/>
      <w:r w:rsidRPr="001F507A">
        <w:rPr>
          <w:sz w:val="28"/>
          <w:szCs w:val="28"/>
        </w:rPr>
        <w:t>Обучаемый</w:t>
      </w:r>
      <w:proofErr w:type="gramEnd"/>
      <w:r w:rsidRPr="001F507A">
        <w:rPr>
          <w:sz w:val="28"/>
          <w:szCs w:val="28"/>
        </w:rPr>
        <w:t xml:space="preserve"> имеет наиболее четкое представление о требованиях к уровню усво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 xml:space="preserve">ния содержания дисциплины при использовании </w:t>
      </w:r>
      <w:proofErr w:type="spellStart"/>
      <w:r w:rsidRPr="001F507A">
        <w:rPr>
          <w:sz w:val="28"/>
          <w:szCs w:val="28"/>
        </w:rPr>
        <w:t>__________системы</w:t>
      </w:r>
      <w:proofErr w:type="spellEnd"/>
      <w:r w:rsidRPr="001F507A">
        <w:rPr>
          <w:sz w:val="28"/>
          <w:szCs w:val="28"/>
        </w:rPr>
        <w:t xml:space="preserve"> оценивания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рейтинговой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традиционной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тестовой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комплексной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55</w:t>
      </w:r>
      <w:r w:rsidRPr="001F507A">
        <w:rPr>
          <w:sz w:val="28"/>
          <w:szCs w:val="28"/>
        </w:rPr>
        <w:t xml:space="preserve">. Наиболее продуктивным для оценки динамики личностного развития учащихся является сотрудничество педагогов </w:t>
      </w:r>
      <w:proofErr w:type="gramStart"/>
      <w:r w:rsidRPr="001F507A">
        <w:rPr>
          <w:sz w:val="28"/>
          <w:szCs w:val="28"/>
        </w:rPr>
        <w:t>с</w:t>
      </w:r>
      <w:proofErr w:type="gramEnd"/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 а) нейрофизиологами;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 б) психологами;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 в) программистами;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 г) социологами.</w:t>
      </w:r>
    </w:p>
    <w:p w:rsidR="00680F2A" w:rsidRPr="0006744C" w:rsidRDefault="00680F2A" w:rsidP="00680F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56</w:t>
      </w:r>
      <w:r w:rsidRPr="00F5194D">
        <w:rPr>
          <w:sz w:val="28"/>
          <w:szCs w:val="28"/>
        </w:rPr>
        <w:t>. Качественными признаками оценки являются.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обязательная и добровольная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текущая и итоговая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развития и состояния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базового уровня и повышенного</w:t>
      </w:r>
      <w:r>
        <w:rPr>
          <w:sz w:val="28"/>
          <w:szCs w:val="28"/>
        </w:rPr>
        <w:t>.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70B97">
        <w:rPr>
          <w:b/>
          <w:sz w:val="28"/>
          <w:szCs w:val="28"/>
        </w:rPr>
        <w:t xml:space="preserve">. </w:t>
      </w:r>
      <w:r w:rsidRPr="0006744C">
        <w:rPr>
          <w:b/>
          <w:sz w:val="28"/>
          <w:szCs w:val="28"/>
        </w:rPr>
        <w:t>Развитие системы тестирования в России и за рубежом. Психолого-педагогические  аспекты тестирования</w:t>
      </w:r>
    </w:p>
    <w:p w:rsidR="00680F2A" w:rsidRDefault="00680F2A" w:rsidP="00680F2A">
      <w:pPr>
        <w:spacing w:after="0" w:line="240" w:lineRule="auto"/>
        <w:ind w:firstLine="142"/>
        <w:rPr>
          <w:i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1. Впервые термин «тест» предложил: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Ф. </w:t>
      </w:r>
      <w:proofErr w:type="spellStart"/>
      <w:r w:rsidRPr="00A70B97">
        <w:rPr>
          <w:sz w:val="28"/>
          <w:szCs w:val="28"/>
        </w:rPr>
        <w:t>Гальтон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Дж. </w:t>
      </w:r>
      <w:proofErr w:type="spellStart"/>
      <w:r w:rsidRPr="00A70B97">
        <w:rPr>
          <w:sz w:val="28"/>
          <w:szCs w:val="28"/>
        </w:rPr>
        <w:t>Кеттел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rPr>
          <w:sz w:val="28"/>
          <w:szCs w:val="28"/>
        </w:rPr>
      </w:pPr>
      <w:r w:rsidRPr="00A70B97">
        <w:rPr>
          <w:sz w:val="28"/>
          <w:szCs w:val="28"/>
        </w:rPr>
        <w:t>г) Э. </w:t>
      </w:r>
      <w:proofErr w:type="spellStart"/>
      <w:r w:rsidRPr="00A70B97">
        <w:rPr>
          <w:sz w:val="28"/>
          <w:szCs w:val="28"/>
        </w:rPr>
        <w:t>Торндайк</w:t>
      </w:r>
      <w:proofErr w:type="spell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2. Работы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 xml:space="preserve"> и Т. </w:t>
      </w:r>
      <w:proofErr w:type="spellStart"/>
      <w:r w:rsidRPr="00A70B97">
        <w:rPr>
          <w:sz w:val="28"/>
          <w:szCs w:val="28"/>
        </w:rPr>
        <w:t>Симона</w:t>
      </w:r>
      <w:proofErr w:type="spellEnd"/>
      <w:r w:rsidRPr="00A70B97">
        <w:rPr>
          <w:sz w:val="28"/>
          <w:szCs w:val="28"/>
        </w:rPr>
        <w:t xml:space="preserve"> были направлены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выявление элементарных психических процессов;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разработку статистических методов исследования;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spellStart"/>
      <w:r w:rsidRPr="00A70B97">
        <w:rPr>
          <w:sz w:val="28"/>
          <w:szCs w:val="28"/>
        </w:rPr>
        <w:t>простын</w:t>
      </w:r>
      <w:proofErr w:type="spellEnd"/>
      <w:r w:rsidRPr="00A70B97">
        <w:rPr>
          <w:sz w:val="28"/>
          <w:szCs w:val="28"/>
        </w:rPr>
        <w:t xml:space="preserve"> измерения высших психических процессов;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разработку первых педагогических тестов.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3. Из предложенных принципов выберите тот, который впервые был обоснован Ф. </w:t>
      </w:r>
      <w:proofErr w:type="spellStart"/>
      <w:r w:rsidRPr="00A70B97">
        <w:rPr>
          <w:sz w:val="28"/>
          <w:szCs w:val="28"/>
        </w:rPr>
        <w:t>Гальтоном</w:t>
      </w:r>
      <w:proofErr w:type="spell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ограничение времени тестирования приблизительно одним часом;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применение серии одинаковых испытаний к большому количеству испытуемых;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дифференциация по трудности заданий (от более простых к более </w:t>
      </w:r>
      <w:proofErr w:type="gramStart"/>
      <w:r w:rsidRPr="00A70B97">
        <w:rPr>
          <w:sz w:val="28"/>
          <w:szCs w:val="28"/>
        </w:rPr>
        <w:t>сложным</w:t>
      </w:r>
      <w:proofErr w:type="gramEnd"/>
      <w:r w:rsidRPr="00A70B97">
        <w:rPr>
          <w:sz w:val="28"/>
          <w:szCs w:val="28"/>
        </w:rPr>
        <w:t>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введение тестов с выборочным методом формирования ответа с указанием подче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кивать наугад в случае незнания или сомнения.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4. Разработка тесто</w:t>
      </w:r>
      <w:proofErr w:type="gramStart"/>
      <w:r w:rsidRPr="00A70B97">
        <w:rPr>
          <w:sz w:val="28"/>
          <w:szCs w:val="28"/>
        </w:rPr>
        <w:t>в в СССР</w:t>
      </w:r>
      <w:proofErr w:type="gramEnd"/>
      <w:r w:rsidRPr="00A70B97">
        <w:rPr>
          <w:sz w:val="28"/>
          <w:szCs w:val="28"/>
        </w:rPr>
        <w:t xml:space="preserve"> в 20-30-х годах осуществлялась в рамках: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педагогики;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педологии;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возрастной психологии;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педагогической психологии. 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5. Фамилии основных ученых, работающих по данному направлению: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П. П. </w:t>
      </w:r>
      <w:proofErr w:type="spellStart"/>
      <w:r w:rsidRPr="00A70B97">
        <w:rPr>
          <w:sz w:val="28"/>
          <w:szCs w:val="28"/>
        </w:rPr>
        <w:t>Блонский</w:t>
      </w:r>
      <w:proofErr w:type="spellEnd"/>
      <w:r w:rsidRPr="00A70B97">
        <w:rPr>
          <w:sz w:val="28"/>
          <w:szCs w:val="28"/>
        </w:rPr>
        <w:t>, Л. С. </w:t>
      </w:r>
      <w:proofErr w:type="spellStart"/>
      <w:r w:rsidRPr="00A70B97">
        <w:rPr>
          <w:sz w:val="28"/>
          <w:szCs w:val="28"/>
        </w:rPr>
        <w:t>Выготский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В. С. Аванесов, Г. С. Ковалева, О. </w:t>
      </w:r>
      <w:proofErr w:type="spellStart"/>
      <w:r w:rsidRPr="00A70B97">
        <w:rPr>
          <w:sz w:val="28"/>
          <w:szCs w:val="28"/>
        </w:rPr>
        <w:t>Хризман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Н. Ф. Талызина, В. П. Беспалько, Л. С. </w:t>
      </w:r>
      <w:proofErr w:type="spellStart"/>
      <w:r w:rsidRPr="00A70B97">
        <w:rPr>
          <w:sz w:val="28"/>
          <w:szCs w:val="28"/>
        </w:rPr>
        <w:t>Выготский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В. С. Аванесов, Г. С. Ковалева,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Е. Гурьянов.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6. Тесты в бывшем Советском Союзе стали проникать в педагогику в 1970-1980-х г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дах в рамках: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деятельностного</w:t>
      </w:r>
      <w:proofErr w:type="spellEnd"/>
      <w:r w:rsidRPr="00A70B97">
        <w:rPr>
          <w:sz w:val="28"/>
          <w:szCs w:val="28"/>
        </w:rPr>
        <w:t xml:space="preserve"> подхода;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личностно ориентированного дохода;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программированного обучения;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компьютерного обучения.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7. Для </w:t>
      </w:r>
      <w:proofErr w:type="spellStart"/>
      <w:r w:rsidRPr="00A70B97">
        <w:rPr>
          <w:sz w:val="28"/>
          <w:szCs w:val="28"/>
        </w:rPr>
        <w:t>критериально</w:t>
      </w:r>
      <w:proofErr w:type="spellEnd"/>
      <w:r w:rsidRPr="00A70B97">
        <w:rPr>
          <w:sz w:val="28"/>
          <w:szCs w:val="28"/>
        </w:rPr>
        <w:t xml:space="preserve"> ориентированных тестов характерна следующая логическая ц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почка: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Задания – ответы – выводы о развитии того или иного качества, умения, навыка и т.д.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Задания – ответы – выставление оценки.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Задания – ответы – рейтинг испытуемого.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8.В нормативно ориентированные тесты включаются вопросы: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необходимые для адекватной оценки, где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</w:t>
      </w:r>
      <w:r w:rsidRPr="00A70B97">
        <w:rPr>
          <w:sz w:val="28"/>
          <w:szCs w:val="28"/>
        </w:rPr>
        <w:t>ж</w:t>
      </w:r>
      <w:r w:rsidRPr="00A70B97">
        <w:rPr>
          <w:sz w:val="28"/>
          <w:szCs w:val="28"/>
        </w:rPr>
        <w:t>ной роли;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>б) обеспечивающие максимальное разнообразие в индивидуальных оценках, и  опр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 xml:space="preserve">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  <w:proofErr w:type="gramEnd"/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в) необходимые для адекватной оценки, где важную роль играет определение </w:t>
      </w:r>
      <w:proofErr w:type="spellStart"/>
      <w:r w:rsidRPr="00A70B97">
        <w:rPr>
          <w:sz w:val="28"/>
          <w:szCs w:val="28"/>
        </w:rPr>
        <w:t>вали</w:t>
      </w:r>
      <w:r w:rsidRPr="00A70B97">
        <w:rPr>
          <w:sz w:val="28"/>
          <w:szCs w:val="28"/>
        </w:rPr>
        <w:t>д</w:t>
      </w:r>
      <w:r w:rsidRPr="00A70B97">
        <w:rPr>
          <w:sz w:val="28"/>
          <w:szCs w:val="28"/>
        </w:rPr>
        <w:t>ности</w:t>
      </w:r>
      <w:proofErr w:type="spellEnd"/>
      <w:r w:rsidRPr="00A70B97">
        <w:rPr>
          <w:sz w:val="28"/>
          <w:szCs w:val="28"/>
        </w:rPr>
        <w:t>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обеспечивающие</w:t>
      </w:r>
      <w:proofErr w:type="gramEnd"/>
      <w:r w:rsidRPr="00A70B97">
        <w:rPr>
          <w:sz w:val="28"/>
          <w:szCs w:val="28"/>
        </w:rPr>
        <w:t xml:space="preserve"> максимальное разнообразие в индивидуальных оценках, важную роль играет 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9. По процедуре создания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стандартизированные, адаптивные, </w:t>
      </w:r>
      <w:proofErr w:type="spellStart"/>
      <w:r w:rsidRPr="00A70B97">
        <w:rPr>
          <w:sz w:val="28"/>
          <w:szCs w:val="28"/>
        </w:rPr>
        <w:t>валидные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адаптивные, неадаптивные;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 xml:space="preserve">, адаптивные, неадаптивные. 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По средствам предъявления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бланковые, предметные, аппаратурные, практические;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бланковые, предметные, практические, компьютерные;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бланковые, предметные, аппаратурные, практические, компьютерные;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бланковые, предметные, аппаратурные, практические, манипуляционные, комп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ютерные.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По характеру действий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вербальные, практические;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вербальные, невербальные;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вербальные, манипуляционные;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вербальные, невербальные, манипуляционные, практические.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По целям использования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определяющие, формирующие, диагностические, суммирующие;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формирующие, диагностические, суммирующие, контролирующие;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определяющие, формирующие, корректирующие, суммирующие;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определяющие, формирующие, диагностические, корректирующие, суммиру</w:t>
      </w:r>
      <w:r w:rsidRPr="00A70B97">
        <w:rPr>
          <w:sz w:val="28"/>
          <w:szCs w:val="28"/>
        </w:rPr>
        <w:t>ю</w:t>
      </w:r>
      <w:r w:rsidRPr="00A70B97">
        <w:rPr>
          <w:sz w:val="28"/>
          <w:szCs w:val="28"/>
        </w:rPr>
        <w:t>щие.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Классификация заданий в тестовой форме по В.С. Аванесову: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и закрытой формы;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формы, закрытой формы, задания с выбором правильного ответа, на у</w:t>
      </w:r>
      <w:r w:rsidRPr="00A70B97">
        <w:rPr>
          <w:sz w:val="28"/>
          <w:szCs w:val="28"/>
        </w:rPr>
        <w:t>с</w:t>
      </w:r>
      <w:r w:rsidRPr="00A70B97">
        <w:rPr>
          <w:sz w:val="28"/>
          <w:szCs w:val="28"/>
        </w:rPr>
        <w:t>тановление соответствия, на установление последовательности;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формы, задания с выбором правильного ответа, на установление соо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ветствия, на установление последовательности;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с выбором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вильного ответа, задания с выбором наиболее правильного ответа, на установление соответствия, на установление последовательности.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Классификация заданий в тестовой форме по А.Н. </w:t>
      </w:r>
      <w:proofErr w:type="spellStart"/>
      <w:r w:rsidRPr="00A70B97">
        <w:rPr>
          <w:sz w:val="28"/>
          <w:szCs w:val="28"/>
        </w:rPr>
        <w:t>Майорову</w:t>
      </w:r>
      <w:proofErr w:type="spellEnd"/>
      <w:r w:rsidRPr="00A70B97">
        <w:rPr>
          <w:sz w:val="28"/>
          <w:szCs w:val="28"/>
        </w:rPr>
        <w:t>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формы, задания с выбором правильного ответа, с выбором нескольких правильных ответов, на установление соответствия, на установление последовател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 (дополнения и свободного изложения), закрытой формы (зад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 альтернативных ответов, задания множественного выбора, на установление соо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ветствия, на установление последовательности);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открытой формы (дополнения и свободного изложения), задания альтернативных ответов, задания множественного выбора, на установление соответствия, на устано</w:t>
      </w:r>
      <w:r w:rsidRPr="00A70B97">
        <w:rPr>
          <w:sz w:val="28"/>
          <w:szCs w:val="28"/>
        </w:rPr>
        <w:t>в</w:t>
      </w:r>
      <w:r w:rsidRPr="00A70B97">
        <w:rPr>
          <w:sz w:val="28"/>
          <w:szCs w:val="28"/>
        </w:rPr>
        <w:t>ление последовательности;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альтернативных ответов, задания с выбором правильного ответа, с выбором нескольких правильных ответов, на установление соответствия, на установление последовательности.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Рекомендуемое число вариантов ответов в заданиях с выбором одного правил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ного ответа: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 менее трех;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 менее четырех;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менее пяти;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 менее шести.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Название принципа, означающего, что содержание второго ответа вбирает в себя содержание первого и содержит новую информацию: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сочетания;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дополнения;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противоположности;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кумуляции.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К какой форме относятся задания на дополнения: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открытая форма;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закрытая форма;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установление соответствия;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правильной последовательности.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18. Множество показателей, которые устанавливаются эмпирически, в зависимости от того, как выполняет задания теста некоторая четко определенная выборка тест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руемых – это: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а) стратификации;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процентильные ранги;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нормы (нормативы);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19. Нормы (нормативы) – это множество  показателей, которые устанавливаются э</w:t>
      </w:r>
      <w:r w:rsidRPr="00A70B97">
        <w:rPr>
          <w:sz w:val="28"/>
          <w:szCs w:val="28"/>
        </w:rPr>
        <w:t>м</w:t>
      </w:r>
      <w:r w:rsidRPr="00A70B97">
        <w:rPr>
          <w:sz w:val="28"/>
          <w:szCs w:val="28"/>
        </w:rPr>
        <w:t>пирически, в зависимости от того, как выполняет задания теста некоторая четко о</w:t>
      </w:r>
      <w:r w:rsidRPr="00A70B97">
        <w:rPr>
          <w:sz w:val="28"/>
          <w:szCs w:val="28"/>
        </w:rPr>
        <w:t>п</w:t>
      </w:r>
      <w:r w:rsidRPr="00A70B97">
        <w:rPr>
          <w:sz w:val="28"/>
          <w:szCs w:val="28"/>
        </w:rPr>
        <w:t>ределенная выборка тестируемых.  Процедуры получения этих показателей называют</w:t>
      </w:r>
      <w:proofErr w:type="gramStart"/>
      <w:r w:rsidRPr="00A70B97">
        <w:rPr>
          <w:sz w:val="28"/>
          <w:szCs w:val="28"/>
        </w:rPr>
        <w:t xml:space="preserve"> :</w:t>
      </w:r>
      <w:proofErr w:type="gramEnd"/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стандартизованностью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стандартизацией теста;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процессом стратификации;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20. Показателями качества теста в целом в рамках классической теории тестов явл</w:t>
      </w:r>
      <w:r w:rsidRPr="00A70B97">
        <w:rPr>
          <w:sz w:val="28"/>
          <w:szCs w:val="28"/>
        </w:rPr>
        <w:t>я</w:t>
      </w:r>
      <w:r w:rsidRPr="00A70B97">
        <w:rPr>
          <w:sz w:val="28"/>
          <w:szCs w:val="28"/>
        </w:rPr>
        <w:t>ются: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 а) точность;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надежность;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репродуктивность</w:t>
      </w:r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валидность</w:t>
      </w:r>
      <w:proofErr w:type="spellEnd"/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21. Показателями качества тестовых заданий являются такие статистические характ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ристики, как: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22. Показателями качества тестовых заданий являются такие статистические характ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ристики, как: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23. Основоположником </w:t>
      </w:r>
      <w:proofErr w:type="spellStart"/>
      <w:r w:rsidRPr="00A70B97">
        <w:rPr>
          <w:sz w:val="28"/>
          <w:szCs w:val="28"/>
        </w:rPr>
        <w:t>тестологии</w:t>
      </w:r>
      <w:proofErr w:type="spellEnd"/>
      <w:r w:rsidRPr="00A70B97">
        <w:rPr>
          <w:sz w:val="28"/>
          <w:szCs w:val="28"/>
        </w:rPr>
        <w:t xml:space="preserve"> считают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а) Френсиса </w:t>
      </w:r>
      <w:proofErr w:type="spellStart"/>
      <w:r w:rsidRPr="00A70B97">
        <w:rPr>
          <w:sz w:val="28"/>
          <w:szCs w:val="28"/>
        </w:rPr>
        <w:t>Гальтона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б) Джеймса </w:t>
      </w:r>
      <w:proofErr w:type="spellStart"/>
      <w:r w:rsidRPr="00A70B97">
        <w:rPr>
          <w:sz w:val="28"/>
          <w:szCs w:val="28"/>
        </w:rPr>
        <w:t>Кеттела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Эдуарда </w:t>
      </w:r>
      <w:proofErr w:type="spellStart"/>
      <w:r w:rsidRPr="00A70B97">
        <w:rPr>
          <w:sz w:val="28"/>
          <w:szCs w:val="28"/>
        </w:rPr>
        <w:t>Торндайка</w:t>
      </w:r>
      <w:proofErr w:type="spellEnd"/>
      <w:r w:rsidRPr="00A70B97">
        <w:rPr>
          <w:sz w:val="28"/>
          <w:szCs w:val="28"/>
        </w:rPr>
        <w:t>;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Бернбаума</w:t>
      </w:r>
      <w:proofErr w:type="spellEnd"/>
      <w:r w:rsidRPr="00A70B97">
        <w:rPr>
          <w:sz w:val="28"/>
          <w:szCs w:val="28"/>
        </w:rPr>
        <w:t>.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Pr="0097742F">
        <w:rPr>
          <w:sz w:val="28"/>
          <w:szCs w:val="28"/>
        </w:rPr>
        <w:t xml:space="preserve">. Шкала Альфреда </w:t>
      </w:r>
      <w:proofErr w:type="spellStart"/>
      <w:r w:rsidRPr="0097742F">
        <w:rPr>
          <w:sz w:val="28"/>
          <w:szCs w:val="28"/>
        </w:rPr>
        <w:t>Бине</w:t>
      </w:r>
      <w:proofErr w:type="spellEnd"/>
      <w:r w:rsidRPr="0097742F">
        <w:rPr>
          <w:sz w:val="28"/>
          <w:szCs w:val="28"/>
        </w:rPr>
        <w:t xml:space="preserve"> и Теодора </w:t>
      </w:r>
      <w:proofErr w:type="spellStart"/>
      <w:r w:rsidRPr="0097742F">
        <w:rPr>
          <w:sz w:val="28"/>
          <w:szCs w:val="28"/>
        </w:rPr>
        <w:t>Симона</w:t>
      </w:r>
      <w:proofErr w:type="spellEnd"/>
      <w:r w:rsidRPr="0097742F">
        <w:rPr>
          <w:sz w:val="28"/>
          <w:szCs w:val="28"/>
        </w:rPr>
        <w:t xml:space="preserve"> дифференцировала детей по уровню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творческих способностей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умственного развития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учебных достижений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волевого потенциала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нравственного развития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Pr="0097742F">
        <w:rPr>
          <w:sz w:val="28"/>
          <w:szCs w:val="28"/>
        </w:rPr>
        <w:t>. Служба тестирования образования в США была создана с целью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проверки результатов итогового тестирования в вузах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проверки педагогических и психологических тестов на надежность и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независимой оценки результатов психологических и педагогических тестов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контроля проведения тестирования на всех уровнях образования в стране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Pr="0097742F">
        <w:rPr>
          <w:sz w:val="28"/>
          <w:szCs w:val="28"/>
        </w:rPr>
        <w:t xml:space="preserve">. В начале прошлого века </w:t>
      </w:r>
      <w:proofErr w:type="spellStart"/>
      <w:r w:rsidRPr="0097742F">
        <w:rPr>
          <w:sz w:val="28"/>
          <w:szCs w:val="28"/>
        </w:rPr>
        <w:t>тестологию</w:t>
      </w:r>
      <w:proofErr w:type="spellEnd"/>
      <w:r w:rsidRPr="0097742F">
        <w:rPr>
          <w:sz w:val="28"/>
          <w:szCs w:val="28"/>
        </w:rPr>
        <w:t xml:space="preserve"> в России активно развивал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А.С. Макаренко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В.А. Сухомлинский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П.П. </w:t>
      </w:r>
      <w:proofErr w:type="spellStart"/>
      <w:r w:rsidRPr="0097742F"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С.Т. </w:t>
      </w:r>
      <w:proofErr w:type="spellStart"/>
      <w:r w:rsidRPr="0097742F">
        <w:rPr>
          <w:sz w:val="28"/>
          <w:szCs w:val="28"/>
        </w:rPr>
        <w:t>Шацкий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Pr="0097742F">
        <w:rPr>
          <w:sz w:val="28"/>
          <w:szCs w:val="28"/>
        </w:rPr>
        <w:t>. Надежность теста – это...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тестируемых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4. эталон педагогического измерения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 – это…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тестируемых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эталон педагогического измерения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97742F">
        <w:rPr>
          <w:sz w:val="28"/>
          <w:szCs w:val="28"/>
        </w:rPr>
        <w:t xml:space="preserve">. Таксономия </w:t>
      </w:r>
      <w:proofErr w:type="spellStart"/>
      <w:r w:rsidRPr="0097742F">
        <w:rPr>
          <w:sz w:val="28"/>
          <w:szCs w:val="28"/>
        </w:rPr>
        <w:t>Блума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классификация учебных целей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иерархия видов учебных заданий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структура содержания обучения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типология предметных областей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97742F">
        <w:rPr>
          <w:sz w:val="28"/>
          <w:szCs w:val="28"/>
        </w:rPr>
        <w:t>. GCSE - 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европейский институт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американская национальная служба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аналог ЕГЭ в Англии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обозначение уровней владения учебным материалом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Pr="0097742F">
        <w:rPr>
          <w:sz w:val="28"/>
          <w:szCs w:val="28"/>
        </w:rPr>
        <w:t xml:space="preserve">. Диагностическое тестирование, в отличие от </w:t>
      </w:r>
      <w:proofErr w:type="gramStart"/>
      <w:r w:rsidRPr="0097742F">
        <w:rPr>
          <w:sz w:val="28"/>
          <w:szCs w:val="28"/>
        </w:rPr>
        <w:t>формирующего</w:t>
      </w:r>
      <w:proofErr w:type="gramEnd"/>
      <w:r w:rsidRPr="0097742F">
        <w:rPr>
          <w:sz w:val="28"/>
          <w:szCs w:val="28"/>
        </w:rPr>
        <w:t>, позволяет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осуществлять функцию обратной связи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определить реальный уровень </w:t>
      </w:r>
      <w:proofErr w:type="spellStart"/>
      <w:r w:rsidRPr="0097742F">
        <w:rPr>
          <w:sz w:val="28"/>
          <w:szCs w:val="28"/>
        </w:rPr>
        <w:t>ЗУНов</w:t>
      </w:r>
      <w:proofErr w:type="spellEnd"/>
      <w:r w:rsidRPr="0097742F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учащимся самостоятельно контролировать свои знания и умения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установить причины ошибок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Pr="0097742F">
        <w:rPr>
          <w:sz w:val="28"/>
          <w:szCs w:val="28"/>
        </w:rPr>
        <w:t xml:space="preserve">. Нормативно-ориентированные тесты привязаны </w:t>
      </w:r>
      <w:proofErr w:type="gramStart"/>
      <w:r w:rsidRPr="0097742F">
        <w:rPr>
          <w:sz w:val="28"/>
          <w:szCs w:val="28"/>
        </w:rPr>
        <w:t>к</w:t>
      </w:r>
      <w:proofErr w:type="gramEnd"/>
      <w:r w:rsidRPr="0097742F">
        <w:rPr>
          <w:sz w:val="28"/>
          <w:szCs w:val="28"/>
        </w:rPr>
        <w:t xml:space="preserve">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среднему уровню знаний/умений/качеств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учебной программе и стандартам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мерам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нормам выполнения учебных заданий, установленным для каждого предмета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Критериально-ориентированные</w:t>
      </w:r>
      <w:proofErr w:type="spellEnd"/>
      <w:r w:rsidRPr="0097742F">
        <w:rPr>
          <w:sz w:val="28"/>
          <w:szCs w:val="28"/>
        </w:rPr>
        <w:t xml:space="preserve"> тесты ориентируются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: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средний уровень знаний/</w:t>
      </w:r>
      <w:proofErr w:type="spellStart"/>
      <w:r w:rsidRPr="0097742F">
        <w:rPr>
          <w:sz w:val="28"/>
          <w:szCs w:val="28"/>
        </w:rPr>
        <w:t>сформированность</w:t>
      </w:r>
      <w:proofErr w:type="spellEnd"/>
      <w:r w:rsidRPr="0097742F">
        <w:rPr>
          <w:sz w:val="28"/>
          <w:szCs w:val="28"/>
        </w:rPr>
        <w:t xml:space="preserve"> умений/качеств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учебную программу и образовательные стандарты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критерии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учебных компетенций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Pr="0097742F">
        <w:rPr>
          <w:sz w:val="28"/>
          <w:szCs w:val="28"/>
        </w:rPr>
        <w:t>. Все предыдущие задания являлись заданиями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на сопоставление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на дополнение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множественного выбора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альтернативных ответов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lastRenderedPageBreak/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</w:t>
      </w:r>
      <w:r w:rsidRPr="0097742F">
        <w:rPr>
          <w:sz w:val="28"/>
          <w:szCs w:val="28"/>
        </w:rPr>
        <w:t xml:space="preserve">. Оптимальное количество </w:t>
      </w:r>
      <w:proofErr w:type="spellStart"/>
      <w:r w:rsidRPr="0097742F">
        <w:rPr>
          <w:sz w:val="28"/>
          <w:szCs w:val="28"/>
        </w:rPr>
        <w:t>дистракторов</w:t>
      </w:r>
      <w:proofErr w:type="spellEnd"/>
      <w:r w:rsidRPr="0097742F">
        <w:rPr>
          <w:sz w:val="28"/>
          <w:szCs w:val="28"/>
        </w:rPr>
        <w:t xml:space="preserve"> в тесте -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один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три-четыре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пять-шесть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более шести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36</w:t>
      </w:r>
      <w:r w:rsidRPr="0097742F">
        <w:rPr>
          <w:sz w:val="28"/>
          <w:szCs w:val="28"/>
        </w:rPr>
        <w:t>. Один из важнейших аспектов массового компьютерного тестирования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новейшее программное обеспечение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владение </w:t>
      </w:r>
      <w:proofErr w:type="gramStart"/>
      <w:r w:rsidRPr="0097742F">
        <w:rPr>
          <w:sz w:val="28"/>
          <w:szCs w:val="28"/>
        </w:rPr>
        <w:t>тестируемыми</w:t>
      </w:r>
      <w:proofErr w:type="gramEnd"/>
      <w:r w:rsidRPr="0097742F">
        <w:rPr>
          <w:sz w:val="28"/>
          <w:szCs w:val="28"/>
        </w:rPr>
        <w:t xml:space="preserve"> компьютером на высоком уровне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психологическая готовность учащихся к тестированию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безопасности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37</w:t>
      </w:r>
      <w:r w:rsidRPr="0097742F">
        <w:rPr>
          <w:sz w:val="28"/>
          <w:szCs w:val="28"/>
        </w:rPr>
        <w:t>. Репрезентативность выборки – это её способность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представлять качества всей популяции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соответствовать мерам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интегративное качество, связанное с </w:t>
      </w:r>
      <w:proofErr w:type="spellStart"/>
      <w:r w:rsidRPr="0097742F">
        <w:rPr>
          <w:sz w:val="28"/>
          <w:szCs w:val="28"/>
        </w:rPr>
        <w:t>валидностью</w:t>
      </w:r>
      <w:proofErr w:type="spellEnd"/>
      <w:r w:rsidRPr="0097742F">
        <w:rPr>
          <w:sz w:val="28"/>
          <w:szCs w:val="28"/>
        </w:rPr>
        <w:t xml:space="preserve"> и надежностью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усредненность полученных результатов, отсутствие больших отклонений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все вышеперечисленное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Дистрактор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элемент вычисления дисперсии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качество, характеризующее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качество, характеризующее дифференцирующую способность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коэффициент, необходимый для пересчета относительных баллов в </w:t>
      </w:r>
      <w:proofErr w:type="gramStart"/>
      <w:r w:rsidRPr="0097742F">
        <w:rPr>
          <w:sz w:val="28"/>
          <w:szCs w:val="28"/>
        </w:rPr>
        <w:t>абсолютные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неправильный ответ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39</w:t>
      </w:r>
      <w:r w:rsidRPr="0097742F">
        <w:rPr>
          <w:sz w:val="28"/>
          <w:szCs w:val="28"/>
        </w:rPr>
        <w:t xml:space="preserve">. Кривая распределения в виде симметричного колокола показывает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отсутствие эксцессов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репрезентативность выборки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высокую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7742F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97742F">
        <w:rPr>
          <w:sz w:val="28"/>
          <w:szCs w:val="28"/>
        </w:rPr>
        <w:t xml:space="preserve">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свойство нормального распределения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эффективность </w:t>
      </w:r>
      <w:proofErr w:type="gramStart"/>
      <w:r w:rsidRPr="0097742F">
        <w:rPr>
          <w:sz w:val="28"/>
          <w:szCs w:val="28"/>
        </w:rPr>
        <w:t>конкретного</w:t>
      </w:r>
      <w:proofErr w:type="gramEnd"/>
      <w:r w:rsidRPr="0097742F">
        <w:rPr>
          <w:sz w:val="28"/>
          <w:szCs w:val="28"/>
        </w:rPr>
        <w:t xml:space="preserve"> </w:t>
      </w:r>
      <w:proofErr w:type="spellStart"/>
      <w:r w:rsidRPr="0097742F">
        <w:rPr>
          <w:sz w:val="28"/>
          <w:szCs w:val="28"/>
        </w:rPr>
        <w:t>дистрактора</w:t>
      </w:r>
      <w:proofErr w:type="spell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отделять </w:t>
      </w:r>
      <w:proofErr w:type="gramStart"/>
      <w:r w:rsidRPr="0097742F">
        <w:rPr>
          <w:sz w:val="28"/>
          <w:szCs w:val="28"/>
        </w:rPr>
        <w:t>слабых</w:t>
      </w:r>
      <w:proofErr w:type="gramEnd"/>
      <w:r w:rsidRPr="0097742F">
        <w:rPr>
          <w:sz w:val="28"/>
          <w:szCs w:val="28"/>
        </w:rPr>
        <w:t xml:space="preserve"> от сильных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удельный вес тестового задания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 w:rsidRPr="0097742F">
        <w:rPr>
          <w:sz w:val="28"/>
          <w:szCs w:val="28"/>
        </w:rPr>
        <w:t>. Т-критерий Стьюдента проверяет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зависимость уровня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качества от внешних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случайность или закономерность различия между двумя группами </w:t>
      </w:r>
      <w:proofErr w:type="gramStart"/>
      <w:r w:rsidRPr="0097742F">
        <w:rPr>
          <w:sz w:val="28"/>
          <w:szCs w:val="28"/>
        </w:rPr>
        <w:t>тестируемых</w:t>
      </w:r>
      <w:proofErr w:type="gramEnd"/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динамику развития учебных и личностных качеств</w:t>
      </w:r>
      <w:r>
        <w:rPr>
          <w:sz w:val="28"/>
          <w:szCs w:val="28"/>
        </w:rPr>
        <w:t>;</w:t>
      </w:r>
    </w:p>
    <w:p w:rsidR="00680F2A" w:rsidRPr="0006744C" w:rsidRDefault="00680F2A" w:rsidP="00680F2A">
      <w:pPr>
        <w:spacing w:after="0" w:line="240" w:lineRule="auto"/>
        <w:rPr>
          <w:rFonts w:ascii="Tahoma" w:hAnsi="Tahoma" w:cs="Tahoma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42. </w:t>
      </w:r>
      <w:r w:rsidRPr="001F507A">
        <w:rPr>
          <w:sz w:val="28"/>
          <w:szCs w:val="28"/>
        </w:rPr>
        <w:t>Тест как метод изучения индивидуальных различий сформировался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 начале XIX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в середине XIX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на рубеже XIX–XX веков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 в середине XX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 w:rsidRPr="001F507A">
        <w:rPr>
          <w:sz w:val="28"/>
          <w:szCs w:val="28"/>
        </w:rPr>
        <w:t>Тестология</w:t>
      </w:r>
      <w:proofErr w:type="spellEnd"/>
      <w:r w:rsidRPr="001F507A">
        <w:rPr>
          <w:sz w:val="28"/>
          <w:szCs w:val="28"/>
        </w:rPr>
        <w:t xml:space="preserve"> в России зарождалась в рамках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психологии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медицины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педологии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педагогики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1F507A">
        <w:rPr>
          <w:sz w:val="28"/>
          <w:szCs w:val="28"/>
        </w:rPr>
        <w:t>Под __________ объективностью измерений понимают независимость результ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>тов тестирования от субъективных суждений использующего тест педагога.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абсолютной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процедурной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классической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инвариантной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F507A">
        <w:rPr>
          <w:sz w:val="28"/>
          <w:szCs w:val="28"/>
        </w:rPr>
        <w:t>Нормативно-ориентированный тест НЕ предполагает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дифференциации учащихся по уровню учебных достижений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широкого охвата видов учебной деятельности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подробного представления содержания предмета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преобладания заданий средней трудности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1F507A">
        <w:rPr>
          <w:sz w:val="28"/>
          <w:szCs w:val="28"/>
        </w:rPr>
        <w:t xml:space="preserve">В перечень обязательных требований, предъявляемых к </w:t>
      </w:r>
      <w:proofErr w:type="spellStart"/>
      <w:r w:rsidRPr="001F507A">
        <w:rPr>
          <w:sz w:val="28"/>
          <w:szCs w:val="28"/>
        </w:rPr>
        <w:t>дистракторам</w:t>
      </w:r>
      <w:proofErr w:type="spellEnd"/>
      <w:r w:rsidRPr="001F507A">
        <w:rPr>
          <w:sz w:val="28"/>
          <w:szCs w:val="28"/>
        </w:rPr>
        <w:t>, НЕ входит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однородность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правдоподобность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proofErr w:type="spellStart"/>
      <w:r w:rsidRPr="001F507A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 краткость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1F507A">
        <w:rPr>
          <w:sz w:val="28"/>
          <w:szCs w:val="28"/>
        </w:rPr>
        <w:t>При адаптивном компьютерном тестировании после неверного ответа испыту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>мый получает __________ задание.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более трудное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более легкое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однотипное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то же самое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1F507A">
        <w:rPr>
          <w:sz w:val="28"/>
          <w:szCs w:val="28"/>
        </w:rPr>
        <w:t>В перечень повторяющихся этапов конструирования теста НЕ входит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апробация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коррекция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анализ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экспертиза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1F507A">
        <w:rPr>
          <w:sz w:val="28"/>
          <w:szCs w:val="28"/>
        </w:rPr>
        <w:t>Метод __________ для определения надежности теста может применяться только при использовании дихотомических оценок заданий.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повторного тестирования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параллельных форм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расщепления теста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proofErr w:type="spellStart"/>
      <w:r w:rsidRPr="001F507A">
        <w:rPr>
          <w:sz w:val="28"/>
          <w:szCs w:val="28"/>
        </w:rPr>
        <w:t>Кьюдера</w:t>
      </w:r>
      <w:proofErr w:type="spellEnd"/>
      <w:r w:rsidRPr="001F507A">
        <w:rPr>
          <w:sz w:val="28"/>
          <w:szCs w:val="28"/>
        </w:rPr>
        <w:t xml:space="preserve"> – Ричардсона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1F507A">
        <w:rPr>
          <w:sz w:val="28"/>
          <w:szCs w:val="28"/>
        </w:rPr>
        <w:t>В. Аванесов предлагает переводить IRT на русский язык как «__________».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теория латентных черт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 теория характеристических кривых заданий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математическая теория педагогических измерений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современная теория тестов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A70B97">
        <w:rPr>
          <w:sz w:val="28"/>
          <w:szCs w:val="28"/>
        </w:rPr>
        <w:t>По процедуре создания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52. По средствам предъявления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53. По направленности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54. По характеру действий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55. По ведущей ориентации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56. По степени однородности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57. По цели использования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 w:rsidRPr="000E7B00">
        <w:rPr>
          <w:sz w:val="28"/>
          <w:szCs w:val="28"/>
        </w:rPr>
        <w:t>58. Для оценивания тестовых заданий открытого типа используются вид оценки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Дихотомическая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 xml:space="preserve">  </w:t>
      </w:r>
      <w:proofErr w:type="spellStart"/>
      <w:r w:rsidRPr="000E7B00">
        <w:rPr>
          <w:sz w:val="28"/>
          <w:szCs w:val="28"/>
        </w:rPr>
        <w:t>Политомическая</w:t>
      </w:r>
      <w:proofErr w:type="spellEnd"/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Вербальная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 Невербальная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59.</w:t>
      </w:r>
      <w:r w:rsidRPr="000E7B00">
        <w:rPr>
          <w:sz w:val="28"/>
          <w:szCs w:val="28"/>
        </w:rPr>
        <w:t xml:space="preserve"> Тестовая </w:t>
      </w:r>
      <w:hyperlink r:id="rId12" w:history="1">
        <w:r w:rsidRPr="000E7B00">
          <w:rPr>
            <w:sz w:val="28"/>
            <w:szCs w:val="28"/>
          </w:rPr>
          <w:t>форма</w:t>
        </w:r>
      </w:hyperlink>
      <w:r w:rsidRPr="000E7B00">
        <w:rPr>
          <w:sz w:val="28"/>
          <w:szCs w:val="28"/>
        </w:rPr>
        <w:t xml:space="preserve"> открытого задания не содержит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 xml:space="preserve"> Инструкцию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Текст задания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Время выполнения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Эталон ответа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60.</w:t>
      </w:r>
      <w:r w:rsidRPr="000E7B00">
        <w:rPr>
          <w:sz w:val="28"/>
          <w:szCs w:val="28"/>
        </w:rPr>
        <w:t xml:space="preserve"> Недостатком тестовых заданий закрытой формы является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</w:t>
      </w:r>
      <w:proofErr w:type="spellEnd"/>
      <w:r>
        <w:rPr>
          <w:sz w:val="28"/>
          <w:szCs w:val="28"/>
        </w:rPr>
        <w:t>)</w:t>
      </w:r>
      <w:r w:rsidRPr="000E7B00">
        <w:rPr>
          <w:sz w:val="28"/>
          <w:szCs w:val="28"/>
        </w:rPr>
        <w:t>  Возможность угадывания ответа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Легко обрабатываются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Возможность использования компьютера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Объективное оценивание задания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 w:rsidRPr="000E7B00">
        <w:rPr>
          <w:sz w:val="28"/>
          <w:szCs w:val="28"/>
        </w:rPr>
        <w:t>Содержательная</w:t>
      </w:r>
      <w:proofErr w:type="gramEnd"/>
      <w:r w:rsidRPr="000E7B00">
        <w:rPr>
          <w:sz w:val="28"/>
          <w:szCs w:val="28"/>
        </w:rPr>
        <w:t xml:space="preserve"> </w:t>
      </w:r>
      <w:proofErr w:type="spellStart"/>
      <w:r w:rsidRPr="000E7B00">
        <w:rPr>
          <w:sz w:val="28"/>
          <w:szCs w:val="28"/>
        </w:rPr>
        <w:t>валидность</w:t>
      </w:r>
      <w:proofErr w:type="spellEnd"/>
      <w:r w:rsidRPr="000E7B00">
        <w:rPr>
          <w:sz w:val="28"/>
          <w:szCs w:val="28"/>
        </w:rPr>
        <w:t xml:space="preserve"> теста это соответствие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Возрасту учащихся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Программе обучения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Целям тестирования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  Уровню </w:t>
      </w:r>
      <w:proofErr w:type="gramStart"/>
      <w:r w:rsidRPr="000E7B00"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F5194D">
        <w:rPr>
          <w:sz w:val="28"/>
          <w:szCs w:val="28"/>
        </w:rPr>
        <w:t xml:space="preserve">Из 115 учащихся тестовое задание выполнили </w:t>
      </w:r>
      <w:proofErr w:type="gramStart"/>
      <w:r w:rsidRPr="00F5194D">
        <w:rPr>
          <w:sz w:val="28"/>
          <w:szCs w:val="28"/>
        </w:rPr>
        <w:t>верно</w:t>
      </w:r>
      <w:proofErr w:type="gramEnd"/>
      <w:r w:rsidRPr="00F5194D">
        <w:rPr>
          <w:sz w:val="28"/>
          <w:szCs w:val="28"/>
        </w:rPr>
        <w:t xml:space="preserve"> 35 человек. Сложность те</w:t>
      </w:r>
      <w:r w:rsidRPr="00F5194D">
        <w:rPr>
          <w:sz w:val="28"/>
          <w:szCs w:val="28"/>
        </w:rPr>
        <w:t>с</w:t>
      </w:r>
      <w:r w:rsidRPr="00F5194D">
        <w:rPr>
          <w:sz w:val="28"/>
          <w:szCs w:val="28"/>
        </w:rPr>
        <w:t>тового задания составила 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194D">
        <w:rPr>
          <w:sz w:val="28"/>
          <w:szCs w:val="28"/>
        </w:rPr>
        <w:t>  0,30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194D">
        <w:rPr>
          <w:sz w:val="28"/>
          <w:szCs w:val="28"/>
        </w:rPr>
        <w:t>  0,69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0,80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F5194D">
        <w:rPr>
          <w:sz w:val="28"/>
          <w:szCs w:val="28"/>
        </w:rPr>
        <w:t>  1,43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F5194D">
        <w:rPr>
          <w:sz w:val="28"/>
          <w:szCs w:val="28"/>
        </w:rPr>
        <w:t>Сложность теста определяется 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Суммой сложностей всех заданий, входящих в тест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Суммой баллов, проставленных за каждый уровень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Средним арифметическим всех баллов, полученных за тест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Средним арифметическим сложностей всех заданий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proofErr w:type="spellStart"/>
      <w:r w:rsidRPr="00F5194D">
        <w:rPr>
          <w:sz w:val="28"/>
          <w:szCs w:val="28"/>
        </w:rPr>
        <w:t>Критериальную</w:t>
      </w:r>
      <w:proofErr w:type="spellEnd"/>
      <w:r w:rsidRPr="00F5194D">
        <w:rPr>
          <w:sz w:val="28"/>
          <w:szCs w:val="28"/>
        </w:rPr>
        <w:t xml:space="preserve"> </w:t>
      </w:r>
      <w:proofErr w:type="spellStart"/>
      <w:r w:rsidRPr="00F5194D">
        <w:rPr>
          <w:sz w:val="28"/>
          <w:szCs w:val="28"/>
        </w:rPr>
        <w:t>валидность</w:t>
      </w:r>
      <w:proofErr w:type="spellEnd"/>
      <w:r w:rsidRPr="00F5194D">
        <w:rPr>
          <w:sz w:val="28"/>
          <w:szCs w:val="28"/>
        </w:rPr>
        <w:t xml:space="preserve"> теста не характеризует…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Надежность теста.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Точность измерений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Сбалансированность теста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Дифференцирующие качества теста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 w:rsidRPr="00C525BB">
        <w:t>65.</w:t>
      </w:r>
      <w:r>
        <w:rPr>
          <w:b/>
        </w:rPr>
        <w:t xml:space="preserve"> </w:t>
      </w:r>
      <w:r w:rsidRPr="00C525BB">
        <w:rPr>
          <w:sz w:val="28"/>
          <w:szCs w:val="28"/>
        </w:rPr>
        <w:t xml:space="preserve">Существует несколько классификаций форм тестовых заданий. Считается, что все </w:t>
      </w:r>
      <w:hyperlink r:id="rId13" w:history="1">
        <w:r w:rsidRPr="00C525BB">
          <w:rPr>
            <w:sz w:val="28"/>
            <w:szCs w:val="28"/>
          </w:rPr>
          <w:t>многообразие</w:t>
        </w:r>
      </w:hyperlink>
      <w:r w:rsidRPr="00C525BB">
        <w:rPr>
          <w:sz w:val="28"/>
          <w:szCs w:val="28"/>
        </w:rPr>
        <w:t xml:space="preserve"> существующих заданий может быть сведено к этим видам. Какой из них лишний?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закрытой формы;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открытой формы;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правильной последовательности;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зависимости между элементами;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соответствия.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70B97">
        <w:rPr>
          <w:b/>
          <w:sz w:val="28"/>
          <w:szCs w:val="28"/>
        </w:rPr>
        <w:t xml:space="preserve">. </w:t>
      </w:r>
      <w:r w:rsidRPr="0006744C">
        <w:rPr>
          <w:b/>
          <w:sz w:val="28"/>
          <w:szCs w:val="28"/>
        </w:rPr>
        <w:t>Экзаменационная комплексная работа для учащихся 4-х классов. Её содерж</w:t>
      </w:r>
      <w:r w:rsidRPr="0006744C">
        <w:rPr>
          <w:b/>
          <w:sz w:val="28"/>
          <w:szCs w:val="28"/>
        </w:rPr>
        <w:t>а</w:t>
      </w:r>
      <w:r w:rsidRPr="0006744C">
        <w:rPr>
          <w:b/>
          <w:sz w:val="28"/>
          <w:szCs w:val="28"/>
        </w:rPr>
        <w:t>ние и организационно-технологическое обеспечение. Контрольно–измерительные материалы</w:t>
      </w:r>
    </w:p>
    <w:p w:rsidR="00680F2A" w:rsidRPr="00A70B97" w:rsidRDefault="00680F2A" w:rsidP="00680F2A">
      <w:pPr>
        <w:spacing w:after="0" w:line="240" w:lineRule="auto"/>
        <w:ind w:firstLine="142"/>
        <w:rPr>
          <w:i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1. Единый государственный экзамен предусматривает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сдачу выпускных экзаменов в школе (итоговую аттестацию);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 xml:space="preserve">б) вступительные испытания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в) совмещение итоговой аттестации в общеобразовательном учреждении и вступ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 xml:space="preserve">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надежного и объективного рейтинга выпускников и отбор для об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 xml:space="preserve">чения в </w:t>
      </w:r>
      <w:proofErr w:type="spellStart"/>
      <w:r w:rsidRPr="00A70B97">
        <w:rPr>
          <w:sz w:val="28"/>
          <w:szCs w:val="28"/>
        </w:rPr>
        <w:t>ССУЗах</w:t>
      </w:r>
      <w:proofErr w:type="spellEnd"/>
      <w:r w:rsidRPr="00A70B97">
        <w:rPr>
          <w:sz w:val="28"/>
          <w:szCs w:val="28"/>
        </w:rPr>
        <w:t>/ВУЗах.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Могут ли результаты ЕГЭ признаваться в качестве результатов итоговой аттест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 xml:space="preserve">ции и одновременно результатов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с разрешения органов местного самоуправления;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не всегда;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безусловно.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3. В </w:t>
      </w:r>
      <w:proofErr w:type="spellStart"/>
      <w:r w:rsidRPr="00A70B97">
        <w:rPr>
          <w:sz w:val="28"/>
          <w:szCs w:val="28"/>
        </w:rPr>
        <w:t>составв</w:t>
      </w:r>
      <w:proofErr w:type="spellEnd"/>
      <w:r w:rsidRPr="00A70B97">
        <w:rPr>
          <w:sz w:val="28"/>
          <w:szCs w:val="28"/>
        </w:rPr>
        <w:t xml:space="preserve"> государственной экзаменационной комиссии субъекта Российской Ф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дерации входят: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представители органов исполнительной власти;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представители органов управления образованием различных уровней;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представители образовательных учреждений, принимающие участие в экспер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менте;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все вышеназванные представители.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4.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</w:t>
      </w:r>
      <w:proofErr w:type="spellStart"/>
      <w:r w:rsidRPr="00A70B97">
        <w:rPr>
          <w:sz w:val="28"/>
          <w:szCs w:val="28"/>
        </w:rPr>
        <w:t>аппеляцию</w:t>
      </w:r>
      <w:proofErr w:type="spellEnd"/>
      <w:r w:rsidRPr="00A70B97">
        <w:rPr>
          <w:sz w:val="28"/>
          <w:szCs w:val="28"/>
        </w:rPr>
        <w:t xml:space="preserve"> по с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держанию контрольных измерительных материалов?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Положением о ГЭК;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апелляции по содержанию контрольных измерительных материалов принимаются Министерством образования Российской Федерации.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5. Если имеются нарушения процедуры проведения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 xml:space="preserve">тания), приведшие к снижению отметки, вправе ли выпускники, поступающие в </w:t>
      </w:r>
      <w:proofErr w:type="spellStart"/>
      <w:r w:rsidRPr="00A70B97">
        <w:rPr>
          <w:sz w:val="28"/>
          <w:szCs w:val="28"/>
        </w:rPr>
        <w:t>сс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зы</w:t>
      </w:r>
      <w:proofErr w:type="spellEnd"/>
      <w:r w:rsidRPr="00A70B97">
        <w:rPr>
          <w:sz w:val="28"/>
          <w:szCs w:val="28"/>
        </w:rPr>
        <w:t xml:space="preserve"> и вузы, подать апелляцию?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проведения экзамена (вступительного испытания);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испытания);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Положением о проведении ЕГЭ это не регламентируется.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6.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 в ко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фликтную комиссию о несогласии с выставленной отметкой?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объявления результатов экзамена (вступительного испытания) и в том случае, если оно не имеет однозначного решения;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испытания) и в том случае, если бланк некорректно обработан на компьютере (по причине оши</w:t>
      </w:r>
      <w:r w:rsidRPr="00A70B97">
        <w:rPr>
          <w:sz w:val="28"/>
          <w:szCs w:val="28"/>
        </w:rPr>
        <w:t>б</w:t>
      </w:r>
      <w:r w:rsidRPr="00A70B97">
        <w:rPr>
          <w:sz w:val="28"/>
          <w:szCs w:val="28"/>
        </w:rPr>
        <w:t>ки при сканировании или из-за сбоя при передаче данных по компьютерной сети);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да, во всех вышеперечисленных случаях, но только в день объявления результатов экзамена (вступительного испытания) по соответствующему общеобразовательному предмету;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нет.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Экзаменационные работы в рамках ЕГЭ оцениваются баллами (по </w:t>
      </w:r>
      <w:proofErr w:type="spellStart"/>
      <w:r w:rsidRPr="00A70B97">
        <w:rPr>
          <w:sz w:val="28"/>
          <w:szCs w:val="28"/>
        </w:rPr>
        <w:t>стобалльной</w:t>
      </w:r>
      <w:proofErr w:type="spellEnd"/>
      <w:r w:rsidRPr="00A70B97">
        <w:rPr>
          <w:sz w:val="28"/>
          <w:szCs w:val="28"/>
        </w:rPr>
        <w:t xml:space="preserve"> системе) и отметками (по пятибалльной системе). В чьи полномочия входит обяза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ность устанавливать порядок и шкалу перевода баллов в отметки?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государственной экзаменационной комиссии;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органа управления образованием субъекта Российской Федерации;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министерства науки и образования Российской Федерации;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представителей органов управления образованием различных уровней.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8. Возможна ли пересдача ЕГЭ по </w:t>
      </w:r>
      <w:proofErr w:type="spellStart"/>
      <w:r w:rsidRPr="00A70B97">
        <w:rPr>
          <w:sz w:val="28"/>
          <w:szCs w:val="28"/>
        </w:rPr>
        <w:t>присчине</w:t>
      </w:r>
      <w:proofErr w:type="spellEnd"/>
      <w:r w:rsidRPr="00A70B97">
        <w:rPr>
          <w:sz w:val="28"/>
          <w:szCs w:val="28"/>
        </w:rPr>
        <w:t xml:space="preserve"> неудовлетворительной оценки?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ЕГЭ можно пересдавать, но только на основании врачебной справки о нево</w:t>
      </w:r>
      <w:r w:rsidRPr="00A70B97">
        <w:rPr>
          <w:sz w:val="28"/>
          <w:szCs w:val="28"/>
        </w:rPr>
        <w:t>з</w:t>
      </w:r>
      <w:r w:rsidRPr="00A70B97">
        <w:rPr>
          <w:sz w:val="28"/>
          <w:szCs w:val="28"/>
        </w:rPr>
        <w:t>можности своевременной сдачи экзамена;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если имеется разрешение Министерства образования Российской Федерации.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9. Оказывают ли результаты ЕГЭ влияние на школьный аттестат?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имеется расхождение балла ЕГЭ (по пятибалльной шкале) и годовой оце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ки на 1 балл;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если расхождение балла ЕГЭ (по пятибалльной шкале) и годовой оценки с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ставляет более чем один балл.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10. Вправе ли вузы и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самостоятельно провести (предусмотренные при пост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плении на соответствующие направления подготовки и специальности) вступител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ные испытания по тем общеобразовательным предметам, по которым не проводится ЕГЭ в субъекте Российской Федерации, на территории которого они расположены?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Правилами приема;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получено разрешение Министерства образования и науки Российской Федерации.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11. </w:t>
      </w:r>
      <w:proofErr w:type="gramStart"/>
      <w:r w:rsidRPr="00A70B97">
        <w:rPr>
          <w:sz w:val="28"/>
          <w:szCs w:val="28"/>
        </w:rPr>
        <w:t>Проверка</w:t>
      </w:r>
      <w:proofErr w:type="gramEnd"/>
      <w:r w:rsidRPr="00A70B97">
        <w:rPr>
          <w:sz w:val="28"/>
          <w:szCs w:val="28"/>
        </w:rPr>
        <w:t xml:space="preserve"> каких умений затруднена в рамках процедуры ЕГЭ: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экспериментальное умение;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умение работать в различных программных средах;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алгоритмические навыки;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навыки моделирования.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12. Целями  изучения информатики и ИКТ на профильном уровне среднего (полного) общего образования являются: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развитие алгоритмического мышления;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навыков применения средств ИКТ в повседневной жизни;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познавательных интересов средствами ИКТ;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приобретение опыта проектной деятельности.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13. Задания ЕГЭ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целиком состоят из тестов различных видов;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исключают использование тестов;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предполагают совмещение тестов и заданий на свободное изложение;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 своих видах целиком определяются спецификой дисциплины.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14. Аббревиатура КИМ расшифровывается как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контрольно-измерительные методы;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контрольно-измерительные материалы;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кривая изменений мет центральной тенденции;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квалиметрия измерительных материалов.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15. Количество типов заданий при прохождении учащимися ЕГЭ равняется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одному;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двум;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трём;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четырём.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16. Информационная система ЕГЭ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предназначена для открытого доступа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предполагает возможность открытого доступа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gramStart"/>
      <w:r w:rsidRPr="00A70B97">
        <w:rPr>
          <w:sz w:val="28"/>
          <w:szCs w:val="28"/>
        </w:rPr>
        <w:t>доступна</w:t>
      </w:r>
      <w:proofErr w:type="gramEnd"/>
      <w:r w:rsidRPr="00A70B97">
        <w:rPr>
          <w:sz w:val="28"/>
          <w:szCs w:val="28"/>
        </w:rPr>
        <w:t xml:space="preserve"> только руководителям образовательных учреждений;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полностью исключает открытый доступ.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17. ЕГЭ водится с целью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унификации образования;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индивидуализации образовательных траекторий;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обеспечения качественной профильной подготовки;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эффективного контроля качества образования.</w:t>
      </w:r>
    </w:p>
    <w:p w:rsidR="00680F2A" w:rsidRDefault="00680F2A" w:rsidP="00680F2A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E4FBC">
        <w:rPr>
          <w:sz w:val="28"/>
          <w:szCs w:val="28"/>
        </w:rPr>
        <w:t>Педагоги считают подготовку к тестам эффективным средством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 снятия повышенной эмоциональной тревожности и озабоченности испытуемых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минимизации потерь времени и предотвращения случайных ошибок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улучшения результатов тестирования в слабой группе учащихся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улучшения результатов тестирования всего контингента учащихся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E4FBC">
        <w:rPr>
          <w:sz w:val="28"/>
          <w:szCs w:val="28"/>
        </w:rPr>
        <w:t>На уровне воспроизведения знаний учащийся способен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DE4FBC">
        <w:rPr>
          <w:sz w:val="28"/>
          <w:szCs w:val="28"/>
        </w:rPr>
        <w:lastRenderedPageBreak/>
        <w:t>a</w:t>
      </w:r>
      <w:proofErr w:type="spellEnd"/>
      <w:r w:rsidRPr="00DE4FBC">
        <w:rPr>
          <w:sz w:val="28"/>
          <w:szCs w:val="28"/>
        </w:rPr>
        <w:t>) давать определение понятиям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DE4FBC">
        <w:rPr>
          <w:sz w:val="28"/>
          <w:szCs w:val="28"/>
        </w:rPr>
        <w:t>) устанавливать различия и сходства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производить расчет по формуле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формулировать гипотезу, выводы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4FBC">
        <w:rPr>
          <w:sz w:val="28"/>
          <w:szCs w:val="28"/>
        </w:rPr>
        <w:t xml:space="preserve">Части КИМ ЕГЭ НЕ различаются </w:t>
      </w:r>
      <w:proofErr w:type="gramStart"/>
      <w:r w:rsidRPr="00DE4FBC">
        <w:rPr>
          <w:sz w:val="28"/>
          <w:szCs w:val="28"/>
        </w:rPr>
        <w:t>по</w:t>
      </w:r>
      <w:proofErr w:type="gramEnd"/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количеству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способу проверки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форме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проверяемым ЗУН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DE4FBC">
        <w:rPr>
          <w:sz w:val="28"/>
          <w:szCs w:val="28"/>
        </w:rPr>
        <w:t>Перевод сырых баллов в производные показатели и их размещение на готовой шкале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повышает надежность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 xml:space="preserve">повышает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 xml:space="preserve">повышает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 xml:space="preserve">не влияет на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E4FBC">
        <w:rPr>
          <w:sz w:val="28"/>
          <w:szCs w:val="28"/>
        </w:rPr>
        <w:t>В процессе тестирования __________ НЕ подлежит строгой регламентации.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хронометраж испытания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размещение испытуемых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 порядок выполнения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инструкция для экзаменатора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23. Каковы современные цели изучения информатики в школе?;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ф</w:t>
      </w:r>
      <w:r w:rsidRPr="00205CBF">
        <w:rPr>
          <w:sz w:val="28"/>
          <w:szCs w:val="28"/>
        </w:rPr>
        <w:t>ормирование информационной культуры и компьютерной грамотности; знаний по алгоритмизации и программированию, освоение и применение средств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ционных технологий;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r w:rsidRPr="00205CBF">
        <w:rPr>
          <w:sz w:val="28"/>
          <w:szCs w:val="28"/>
        </w:rPr>
        <w:t xml:space="preserve"> 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05CBF">
        <w:rPr>
          <w:sz w:val="28"/>
          <w:szCs w:val="28"/>
        </w:rPr>
        <w:t>существление «всеобщей компьютерной грамотности молодежи»; изучение 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ритмизации и программирования, освоение и применение средств информационных технологий; развитие теоретического, творческого мышления, форм</w:t>
      </w:r>
      <w:r>
        <w:rPr>
          <w:sz w:val="28"/>
          <w:szCs w:val="28"/>
        </w:rPr>
        <w:t>ирование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мышления;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в) ф</w:t>
      </w:r>
      <w:r w:rsidRPr="00205CBF">
        <w:rPr>
          <w:sz w:val="28"/>
          <w:szCs w:val="28"/>
        </w:rPr>
        <w:t>ормирование научного мировоззрения в области информации, информационных процессов в природе, обществе, технике; развитие теоретического, творческого мы</w:t>
      </w:r>
      <w:r w:rsidRPr="00205CBF">
        <w:rPr>
          <w:sz w:val="28"/>
          <w:szCs w:val="28"/>
        </w:rPr>
        <w:t>ш</w:t>
      </w:r>
      <w:r w:rsidRPr="00205CBF">
        <w:rPr>
          <w:sz w:val="28"/>
          <w:szCs w:val="28"/>
        </w:rPr>
        <w:t>ления, формирование операционного мышления; овладение формализацией, модел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рованием, компьютерным экспериментом; подготовка к профессиональному самоо</w:t>
      </w:r>
      <w:r w:rsidRPr="00205CBF">
        <w:rPr>
          <w:sz w:val="28"/>
          <w:szCs w:val="28"/>
        </w:rPr>
        <w:t>п</w:t>
      </w:r>
      <w:r w:rsidRPr="00205CBF">
        <w:rPr>
          <w:sz w:val="28"/>
          <w:szCs w:val="28"/>
        </w:rPr>
        <w:t>ределению, труду</w:t>
      </w:r>
      <w:r>
        <w:rPr>
          <w:sz w:val="28"/>
          <w:szCs w:val="28"/>
        </w:rPr>
        <w:t>, профессиональной деятельности;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ф</w:t>
      </w:r>
      <w:r w:rsidRPr="00205CBF">
        <w:rPr>
          <w:sz w:val="28"/>
          <w:szCs w:val="28"/>
        </w:rPr>
        <w:t>ормирование знаний об информации, информационных процессах в природе, о</w:t>
      </w:r>
      <w:r w:rsidRPr="00205CBF">
        <w:rPr>
          <w:sz w:val="28"/>
          <w:szCs w:val="28"/>
        </w:rPr>
        <w:t>б</w:t>
      </w:r>
      <w:r w:rsidRPr="00205CBF">
        <w:rPr>
          <w:sz w:val="28"/>
          <w:szCs w:val="28"/>
        </w:rPr>
        <w:t>ществе, технике; знаний по алгоритмизации и программированию, освоение и прим</w:t>
      </w:r>
      <w:r w:rsidRPr="00205CBF">
        <w:rPr>
          <w:sz w:val="28"/>
          <w:szCs w:val="28"/>
        </w:rPr>
        <w:t>е</w:t>
      </w:r>
      <w:r w:rsidRPr="00205CBF">
        <w:rPr>
          <w:sz w:val="28"/>
          <w:szCs w:val="28"/>
        </w:rPr>
        <w:t>нение средств информационных технологий; подготовка к профессиональному сам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определению, труду, профессиональной деятельности.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24. Перечислите основные содержательные линии школьного курса информатики</w:t>
      </w:r>
      <w:proofErr w:type="gramStart"/>
      <w:r w:rsidRPr="00205CBF">
        <w:rPr>
          <w:sz w:val="28"/>
          <w:szCs w:val="28"/>
        </w:rPr>
        <w:t>. 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ритмическая линия», «линия компьютера», «линия формализации и моделирования»; «линия информационных технол</w:t>
      </w:r>
      <w:r>
        <w:rPr>
          <w:sz w:val="28"/>
          <w:szCs w:val="28"/>
        </w:rPr>
        <w:t>огий», линия "телекоммуникаций";</w:t>
      </w:r>
      <w:r w:rsidRPr="00205CBF">
        <w:rPr>
          <w:sz w:val="28"/>
          <w:szCs w:val="28"/>
        </w:rPr>
        <w:t xml:space="preserve"> </w:t>
      </w:r>
      <w:r w:rsidRPr="00205CBF">
        <w:rPr>
          <w:sz w:val="28"/>
          <w:szCs w:val="28"/>
        </w:rPr>
        <w:tab/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 xml:space="preserve">ритмическая линия», «линия компьютера», линия «формализации и компьютерного эксперимента», линия «решения задач на </w:t>
      </w:r>
      <w:r>
        <w:rPr>
          <w:sz w:val="28"/>
          <w:szCs w:val="28"/>
        </w:rPr>
        <w:t>ЭВМ», линия "телекоммуникаций";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формации», «алгоритмическая линия», линия «исполнителя для решения задач», «л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ния формализации и моделирования»; «линия информационных технологий», линия "телекоммуникаций"</w:t>
      </w:r>
      <w:r>
        <w:rPr>
          <w:sz w:val="28"/>
          <w:szCs w:val="28"/>
        </w:rPr>
        <w:t>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формации», «алгоритмическая линия», «линия компьютера», «линия формализации и моделирования»; «линия информационных технологий», линия «передачи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ции».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 xml:space="preserve"> Установите соответствие 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Pr="00205CBF">
        <w:rPr>
          <w:sz w:val="28"/>
          <w:szCs w:val="28"/>
        </w:rPr>
        <w:t xml:space="preserve">. Части ЕГЭ   1)  А;  2) В;   3) </w:t>
      </w:r>
      <w:proofErr w:type="gramStart"/>
      <w:r w:rsidRPr="00205CBF">
        <w:rPr>
          <w:sz w:val="28"/>
          <w:szCs w:val="28"/>
        </w:rPr>
        <w:t>С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а) с выбором правильного ответа;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б) с выбором нескольких правильных ответов;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б) на установление соответствия;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г) на установление последовательности</w:t>
      </w:r>
      <w:proofErr w:type="gramStart"/>
      <w:r w:rsidRPr="00205CBF">
        <w:rPr>
          <w:sz w:val="28"/>
          <w:szCs w:val="28"/>
        </w:rPr>
        <w:t xml:space="preserve"> ;</w:t>
      </w:r>
      <w:proofErr w:type="gramEnd"/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proofErr w:type="spellStart"/>
      <w:r w:rsidRPr="00205CBF">
        <w:rPr>
          <w:sz w:val="28"/>
          <w:szCs w:val="28"/>
        </w:rPr>
        <w:t>д</w:t>
      </w:r>
      <w:proofErr w:type="spellEnd"/>
      <w:r w:rsidRPr="00205CBF">
        <w:rPr>
          <w:sz w:val="28"/>
          <w:szCs w:val="28"/>
        </w:rPr>
        <w:t>) открытой формы;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е) творческое задание.</w:t>
      </w:r>
    </w:p>
    <w:p w:rsidR="0022763E" w:rsidRPr="00E02A84" w:rsidRDefault="0022763E" w:rsidP="009D3B51">
      <w:pPr>
        <w:spacing w:after="0" w:line="240" w:lineRule="auto"/>
        <w:ind w:firstLine="964"/>
      </w:pPr>
    </w:p>
    <w:p w:rsidR="001535CE" w:rsidRPr="000B76A3" w:rsidRDefault="001535CE" w:rsidP="009D3B51">
      <w:pPr>
        <w:pStyle w:val="3"/>
        <w:spacing w:before="0" w:after="0" w:line="240" w:lineRule="auto"/>
        <w:ind w:firstLine="964"/>
      </w:pPr>
      <w:bookmarkStart w:id="5" w:name="_Toc445844535"/>
      <w:r w:rsidRPr="000B76A3">
        <w:t xml:space="preserve">А.2 Вопросы для </w:t>
      </w:r>
      <w:r w:rsidR="009534DF" w:rsidRPr="000B76A3">
        <w:t>контроля</w:t>
      </w:r>
      <w:r w:rsidR="008F1462" w:rsidRPr="000B76A3">
        <w:t xml:space="preserve"> на </w:t>
      </w:r>
      <w:r w:rsidR="000C0CC3">
        <w:t>практическом занятии</w:t>
      </w:r>
      <w:r w:rsidR="005C7729" w:rsidRPr="000B76A3">
        <w:t xml:space="preserve">, </w:t>
      </w:r>
      <w:r w:rsidR="00A2118F">
        <w:t xml:space="preserve"> для </w:t>
      </w:r>
      <w:r w:rsidR="000C0CC3">
        <w:t>терминолог</w:t>
      </w:r>
      <w:r w:rsidR="000C0CC3">
        <w:t>и</w:t>
      </w:r>
      <w:r w:rsidR="000C0CC3">
        <w:t>ческих диктантов</w:t>
      </w:r>
      <w:r w:rsidR="005C7729" w:rsidRPr="000B76A3">
        <w:t>.</w:t>
      </w:r>
      <w:bookmarkEnd w:id="5"/>
    </w:p>
    <w:p w:rsidR="005C7729" w:rsidRPr="001535CE" w:rsidRDefault="005C7729" w:rsidP="009D3B51">
      <w:pPr>
        <w:spacing w:after="0" w:line="240" w:lineRule="auto"/>
        <w:ind w:firstLine="964"/>
        <w:rPr>
          <w:rFonts w:eastAsia="Times New Roman"/>
          <w:sz w:val="28"/>
          <w:szCs w:val="28"/>
        </w:rPr>
      </w:pPr>
    </w:p>
    <w:p w:rsidR="001535CE" w:rsidRPr="000B76A3" w:rsidRDefault="001535CE" w:rsidP="009D3B51">
      <w:pPr>
        <w:spacing w:after="0" w:line="240" w:lineRule="auto"/>
        <w:ind w:firstLine="964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>Тема 1</w:t>
      </w:r>
      <w:r w:rsidR="00707512" w:rsidRPr="000B76A3">
        <w:rPr>
          <w:rFonts w:eastAsia="Times New Roman"/>
          <w:b/>
          <w:sz w:val="28"/>
          <w:szCs w:val="28"/>
        </w:rPr>
        <w:t xml:space="preserve"> </w:t>
      </w:r>
      <w:r w:rsidR="00AE2289">
        <w:rPr>
          <w:b/>
        </w:rPr>
        <w:t xml:space="preserve"> </w:t>
      </w:r>
      <w:r w:rsidR="000C6774" w:rsidRPr="000C6774">
        <w:rPr>
          <w:b/>
        </w:rPr>
        <w:t>Методология разработки системы средств и технологий для оценивания о</w:t>
      </w:r>
      <w:r w:rsidR="000C6774" w:rsidRPr="000C6774">
        <w:rPr>
          <w:b/>
        </w:rPr>
        <w:t>б</w:t>
      </w:r>
      <w:r w:rsidR="000C6774" w:rsidRPr="000C6774">
        <w:rPr>
          <w:b/>
        </w:rPr>
        <w:t>разовательных достижений обучающихся</w:t>
      </w:r>
    </w:p>
    <w:p w:rsidR="000C6774" w:rsidRDefault="000539A8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C6774">
        <w:rPr>
          <w:sz w:val="28"/>
          <w:szCs w:val="28"/>
        </w:rPr>
        <w:t>Проблемы качества образования. Критерии и показатели качества образов</w:t>
      </w:r>
      <w:r w:rsidR="000C6774">
        <w:rPr>
          <w:sz w:val="28"/>
          <w:szCs w:val="28"/>
        </w:rPr>
        <w:t>а</w:t>
      </w:r>
      <w:r w:rsidR="000C6774">
        <w:rPr>
          <w:sz w:val="28"/>
          <w:szCs w:val="28"/>
        </w:rPr>
        <w:t>ния.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Диагностическая деятельность учителя (сущность, структура, содержание).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Психолого-педагогические критерии и эффективности обучения и принципы построения контрольно-диагностических заданий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Традиционные и новые подходы к оцениванию учебных достижений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чающихся. 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Функции оценки. Связь оценки и самооценки при обучении в начальной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 (на примере учебного предмета «Математика»). 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Алгоритм оценки результатов выполнения многоуровневой контрольной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В</w:t>
      </w:r>
      <w:proofErr w:type="gramEnd"/>
      <w:r w:rsidRPr="000C6774">
        <w:rPr>
          <w:sz w:val="28"/>
          <w:szCs w:val="28"/>
        </w:rPr>
        <w:t xml:space="preserve"> чем состоит сущность и особенности диагностирования учебных достиж</w:t>
      </w:r>
      <w:r w:rsidRPr="000C6774">
        <w:rPr>
          <w:sz w:val="28"/>
          <w:szCs w:val="28"/>
        </w:rPr>
        <w:t>е</w:t>
      </w:r>
      <w:r w:rsidRPr="000C6774">
        <w:rPr>
          <w:sz w:val="28"/>
          <w:szCs w:val="28"/>
        </w:rPr>
        <w:t>ний школьников?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К</w:t>
      </w:r>
      <w:proofErr w:type="gramEnd"/>
      <w:r w:rsidRPr="000C6774">
        <w:rPr>
          <w:sz w:val="28"/>
          <w:szCs w:val="28"/>
        </w:rPr>
        <w:t>ак Вы трактуете понятия «контроль», «проверка», «оценивание», «оценка», «отметка»?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О</w:t>
      </w:r>
      <w:proofErr w:type="gramEnd"/>
      <w:r w:rsidRPr="000C6774">
        <w:rPr>
          <w:sz w:val="28"/>
          <w:szCs w:val="28"/>
        </w:rPr>
        <w:t>характеризуйте современное понимание «знания»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Н</w:t>
      </w:r>
      <w:proofErr w:type="gramEnd"/>
      <w:r w:rsidRPr="000C6774">
        <w:rPr>
          <w:sz w:val="28"/>
          <w:szCs w:val="28"/>
        </w:rPr>
        <w:t xml:space="preserve">азовите основные компоненты </w:t>
      </w:r>
      <w:proofErr w:type="spellStart"/>
      <w:r w:rsidRPr="000C6774">
        <w:rPr>
          <w:sz w:val="28"/>
          <w:szCs w:val="28"/>
        </w:rPr>
        <w:t>обучаемости</w:t>
      </w:r>
      <w:proofErr w:type="spellEnd"/>
      <w:r w:rsidRPr="000C6774">
        <w:rPr>
          <w:sz w:val="28"/>
          <w:szCs w:val="28"/>
        </w:rPr>
        <w:t>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О</w:t>
      </w:r>
      <w:proofErr w:type="gramEnd"/>
      <w:r w:rsidRPr="000C6774">
        <w:rPr>
          <w:sz w:val="28"/>
          <w:szCs w:val="28"/>
        </w:rPr>
        <w:t>пределите ведущие требования к системе оценивания учебных достижений обучающихся.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Н</w:t>
      </w:r>
      <w:proofErr w:type="gramEnd"/>
      <w:r w:rsidRPr="000C6774">
        <w:rPr>
          <w:sz w:val="28"/>
          <w:szCs w:val="28"/>
        </w:rPr>
        <w:t>азовите критерии эффективной оценки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Д</w:t>
      </w:r>
      <w:proofErr w:type="gramEnd"/>
      <w:r w:rsidRPr="000C6774">
        <w:rPr>
          <w:sz w:val="28"/>
          <w:szCs w:val="28"/>
        </w:rPr>
        <w:t>айте определение педагог</w:t>
      </w:r>
      <w:r>
        <w:rPr>
          <w:snapToGrid w:val="0"/>
          <w:sz w:val="28"/>
          <w:szCs w:val="28"/>
        </w:rPr>
        <w:t>ического мониторинга. Охарактеризуйте его в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ды.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 w:rsidRPr="000C6774">
        <w:rPr>
          <w:sz w:val="28"/>
          <w:szCs w:val="28"/>
        </w:rPr>
        <w:t>14</w:t>
      </w:r>
      <w:proofErr w:type="gramStart"/>
      <w:r w:rsidRPr="000C6774">
        <w:rPr>
          <w:sz w:val="28"/>
          <w:szCs w:val="28"/>
        </w:rPr>
        <w:t xml:space="preserve"> К</w:t>
      </w:r>
      <w:proofErr w:type="gramEnd"/>
      <w:r w:rsidRPr="000C6774">
        <w:rPr>
          <w:sz w:val="28"/>
          <w:szCs w:val="28"/>
        </w:rPr>
        <w:t>акие задачи реализуют в ходе педагогического мониторинга?</w:t>
      </w:r>
    </w:p>
    <w:p w:rsidR="009534DF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 xml:space="preserve"> </w:t>
      </w:r>
      <w:r w:rsidRPr="000C6774">
        <w:rPr>
          <w:sz w:val="28"/>
          <w:szCs w:val="28"/>
        </w:rPr>
        <w:t>О</w:t>
      </w:r>
      <w:proofErr w:type="gramEnd"/>
      <w:r w:rsidRPr="000C6774">
        <w:rPr>
          <w:sz w:val="28"/>
          <w:szCs w:val="28"/>
        </w:rPr>
        <w:t>пишите технологию педагогического мониторинга в ОУ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проявляется модернизация системы оценивания в общеобразовател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ном учреждении?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Опишите основные направления оценки при новом подходе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регламентированные оценочные процедуры?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относят к основным результатам  начального общего, основного общего и среднего (полного) общего образования?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служит нормативной основой при определении объекта, содержания и методов оценки достижений требований стандартов?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выступает критерием оценки в современной образовательной практике на разных уровнях общего образования?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Каким образом происходит вовлечение в оценочную деятельность </w:t>
      </w:r>
      <w:proofErr w:type="gramStart"/>
      <w:r>
        <w:rPr>
          <w:snapToGrid w:val="0"/>
          <w:sz w:val="28"/>
          <w:szCs w:val="28"/>
        </w:rPr>
        <w:t>обуча</w:t>
      </w:r>
      <w:r>
        <w:rPr>
          <w:snapToGrid w:val="0"/>
          <w:sz w:val="28"/>
          <w:szCs w:val="28"/>
        </w:rPr>
        <w:t>ю</w:t>
      </w:r>
      <w:r>
        <w:rPr>
          <w:snapToGrid w:val="0"/>
          <w:sz w:val="28"/>
          <w:szCs w:val="28"/>
        </w:rPr>
        <w:t>щихся</w:t>
      </w:r>
      <w:proofErr w:type="gramEnd"/>
      <w:r>
        <w:rPr>
          <w:snapToGrid w:val="0"/>
          <w:sz w:val="28"/>
          <w:szCs w:val="28"/>
        </w:rPr>
        <w:t>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уровневый подход к представлению планируемых результатов?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Определите структуру планируемых результатов.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цель уровня достижений в отношении субъектов образов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тельного процесса</w:t>
      </w:r>
    </w:p>
    <w:p w:rsidR="000C6774" w:rsidRPr="004A3E5A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 может быть описана оценка личностных (</w:t>
      </w:r>
      <w:proofErr w:type="spellStart"/>
      <w:r>
        <w:rPr>
          <w:snapToGrid w:val="0"/>
          <w:sz w:val="28"/>
          <w:szCs w:val="28"/>
        </w:rPr>
        <w:t>метапредметных</w:t>
      </w:r>
      <w:proofErr w:type="spellEnd"/>
      <w:r>
        <w:rPr>
          <w:snapToGrid w:val="0"/>
          <w:sz w:val="28"/>
          <w:szCs w:val="28"/>
        </w:rPr>
        <w:t>, предметных) результатов?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накопительная оценка? В чем необходимость ее введения?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Какие виды содержательной оценки могут применяться в школе на уровне начального, основного и среднего (полного</w:t>
      </w:r>
      <w:proofErr w:type="gramStart"/>
      <w:r>
        <w:rPr>
          <w:snapToGrid w:val="0"/>
          <w:sz w:val="28"/>
          <w:szCs w:val="28"/>
        </w:rPr>
        <w:t>)о</w:t>
      </w:r>
      <w:proofErr w:type="gramEnd"/>
      <w:r>
        <w:rPr>
          <w:snapToGrid w:val="0"/>
          <w:sz w:val="28"/>
          <w:szCs w:val="28"/>
        </w:rPr>
        <w:t>бщего образования?</w:t>
      </w:r>
    </w:p>
    <w:p w:rsidR="000C6774" w:rsidRPr="00563AA3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Обоснуйте применение </w:t>
      </w:r>
      <w:proofErr w:type="spellStart"/>
      <w:r>
        <w:rPr>
          <w:snapToGrid w:val="0"/>
          <w:sz w:val="28"/>
          <w:szCs w:val="28"/>
        </w:rPr>
        <w:t>портфолио</w:t>
      </w:r>
      <w:proofErr w:type="spellEnd"/>
      <w:r>
        <w:rPr>
          <w:snapToGrid w:val="0"/>
          <w:sz w:val="28"/>
          <w:szCs w:val="28"/>
        </w:rPr>
        <w:t xml:space="preserve">  как перспективной формы представления индивидуальных достижений школьника в определенный период его обучения.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принципы рейтинговой технологии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преимущества рейтинговой системы оценивания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этапы проектирования рейтинговой системы контроля по дисциплине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Назовите особенности </w:t>
      </w:r>
      <w:proofErr w:type="spellStart"/>
      <w:r>
        <w:rPr>
          <w:snapToGrid w:val="0"/>
          <w:sz w:val="28"/>
          <w:szCs w:val="28"/>
        </w:rPr>
        <w:t>портфолио</w:t>
      </w:r>
      <w:proofErr w:type="spellEnd"/>
      <w:r>
        <w:rPr>
          <w:snapToGrid w:val="0"/>
          <w:sz w:val="28"/>
          <w:szCs w:val="28"/>
        </w:rPr>
        <w:t xml:space="preserve"> как средства оценки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E2289" w:rsidRPr="000C6774" w:rsidRDefault="00EF1C0C" w:rsidP="00AE228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C6774">
        <w:rPr>
          <w:rFonts w:eastAsia="Times New Roman"/>
          <w:b/>
          <w:sz w:val="28"/>
          <w:szCs w:val="28"/>
        </w:rPr>
        <w:t xml:space="preserve">Тема </w:t>
      </w:r>
      <w:r w:rsidR="000C6774" w:rsidRPr="000C6774">
        <w:rPr>
          <w:rFonts w:eastAsia="Times New Roman"/>
          <w:b/>
          <w:sz w:val="28"/>
          <w:szCs w:val="28"/>
        </w:rPr>
        <w:t>2</w:t>
      </w:r>
      <w:r w:rsidRPr="000C6774">
        <w:rPr>
          <w:rFonts w:eastAsia="Times New Roman"/>
          <w:b/>
          <w:sz w:val="28"/>
          <w:szCs w:val="28"/>
        </w:rPr>
        <w:t xml:space="preserve"> </w:t>
      </w:r>
      <w:r w:rsidR="000C6774" w:rsidRPr="000C6774">
        <w:rPr>
          <w:b/>
          <w:sz w:val="28"/>
          <w:szCs w:val="28"/>
        </w:rPr>
        <w:t>Педагогические измерения и методы интерпретации их результатов</w:t>
      </w:r>
    </w:p>
    <w:p w:rsidR="00EF1C0C" w:rsidRPr="000B76A3" w:rsidRDefault="00EF1C0C" w:rsidP="009D3B51">
      <w:pPr>
        <w:pStyle w:val="a7"/>
        <w:tabs>
          <w:tab w:val="left" w:pos="851"/>
        </w:tabs>
        <w:spacing w:after="0"/>
        <w:ind w:left="0" w:firstLine="964"/>
        <w:jc w:val="both"/>
        <w:rPr>
          <w:b/>
          <w:snapToGrid w:val="0"/>
          <w:sz w:val="28"/>
          <w:szCs w:val="28"/>
        </w:rPr>
      </w:pPr>
    </w:p>
    <w:p w:rsidR="00D45A17" w:rsidRDefault="00D45A17" w:rsidP="004E2C35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Охарактеризуйте основные принципы теории тестов, предложенные </w:t>
      </w:r>
      <w:proofErr w:type="spellStart"/>
      <w:r>
        <w:rPr>
          <w:snapToGrid w:val="0"/>
          <w:sz w:val="28"/>
          <w:szCs w:val="28"/>
        </w:rPr>
        <w:t>Ф.Гальтоном</w:t>
      </w:r>
      <w:proofErr w:type="spellEnd"/>
      <w:r>
        <w:rPr>
          <w:snapToGrid w:val="0"/>
          <w:sz w:val="28"/>
          <w:szCs w:val="28"/>
        </w:rPr>
        <w:t>. как данные принципы используются в настоящее время?</w:t>
      </w:r>
    </w:p>
    <w:p w:rsidR="00D45A17" w:rsidRDefault="00500918" w:rsidP="004E2C35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Какие требования тестирования, выдвинутые </w:t>
      </w:r>
      <w:proofErr w:type="spellStart"/>
      <w:r>
        <w:rPr>
          <w:snapToGrid w:val="0"/>
          <w:sz w:val="28"/>
          <w:szCs w:val="28"/>
        </w:rPr>
        <w:t>Дж</w:t>
      </w:r>
      <w:proofErr w:type="gramStart"/>
      <w:r>
        <w:rPr>
          <w:snapToGrid w:val="0"/>
          <w:sz w:val="28"/>
          <w:szCs w:val="28"/>
        </w:rPr>
        <w:t>.К</w:t>
      </w:r>
      <w:proofErr w:type="gramEnd"/>
      <w:r>
        <w:rPr>
          <w:snapToGrid w:val="0"/>
          <w:sz w:val="28"/>
          <w:szCs w:val="28"/>
        </w:rPr>
        <w:t>еттелом</w:t>
      </w:r>
      <w:proofErr w:type="spellEnd"/>
      <w:r>
        <w:rPr>
          <w:snapToGrid w:val="0"/>
          <w:sz w:val="28"/>
          <w:szCs w:val="28"/>
        </w:rPr>
        <w:t>, положены в о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 xml:space="preserve">нову современной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>?</w:t>
      </w:r>
    </w:p>
    <w:p w:rsidR="00EF1C0C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Охарактеризуйте значение работ </w:t>
      </w:r>
      <w:proofErr w:type="spellStart"/>
      <w:r>
        <w:rPr>
          <w:snapToGrid w:val="0"/>
          <w:sz w:val="28"/>
          <w:szCs w:val="28"/>
        </w:rPr>
        <w:t>А.Бине</w:t>
      </w:r>
      <w:proofErr w:type="spellEnd"/>
      <w:r>
        <w:rPr>
          <w:snapToGrid w:val="0"/>
          <w:sz w:val="28"/>
          <w:szCs w:val="28"/>
        </w:rPr>
        <w:t xml:space="preserve"> и </w:t>
      </w:r>
      <w:proofErr w:type="spellStart"/>
      <w:r>
        <w:rPr>
          <w:snapToGrid w:val="0"/>
          <w:sz w:val="28"/>
          <w:szCs w:val="28"/>
        </w:rPr>
        <w:t>Т.Симона</w:t>
      </w:r>
      <w:proofErr w:type="spellEnd"/>
      <w:r>
        <w:rPr>
          <w:snapToGrid w:val="0"/>
          <w:sz w:val="28"/>
          <w:szCs w:val="28"/>
        </w:rPr>
        <w:t xml:space="preserve"> в развитии </w:t>
      </w:r>
      <w:proofErr w:type="gramStart"/>
      <w:r>
        <w:rPr>
          <w:snapToGrid w:val="0"/>
          <w:sz w:val="28"/>
          <w:szCs w:val="28"/>
        </w:rPr>
        <w:t>современной</w:t>
      </w:r>
      <w:proofErr w:type="gram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>.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В чем заключается особенность технологии полного усвоения </w:t>
      </w:r>
      <w:proofErr w:type="spellStart"/>
      <w:r>
        <w:rPr>
          <w:snapToGrid w:val="0"/>
          <w:sz w:val="28"/>
          <w:szCs w:val="28"/>
        </w:rPr>
        <w:t>Дж</w:t>
      </w:r>
      <w:proofErr w:type="gramStart"/>
      <w:r>
        <w:rPr>
          <w:snapToGrid w:val="0"/>
          <w:sz w:val="28"/>
          <w:szCs w:val="28"/>
        </w:rPr>
        <w:t>.К</w:t>
      </w:r>
      <w:proofErr w:type="gramEnd"/>
      <w:r>
        <w:rPr>
          <w:snapToGrid w:val="0"/>
          <w:sz w:val="28"/>
          <w:szCs w:val="28"/>
        </w:rPr>
        <w:t>эррола</w:t>
      </w:r>
      <w:proofErr w:type="spellEnd"/>
      <w:r>
        <w:rPr>
          <w:snapToGrid w:val="0"/>
          <w:sz w:val="28"/>
          <w:szCs w:val="28"/>
        </w:rPr>
        <w:t xml:space="preserve"> и </w:t>
      </w:r>
      <w:proofErr w:type="spellStart"/>
      <w:r>
        <w:rPr>
          <w:snapToGrid w:val="0"/>
          <w:sz w:val="28"/>
          <w:szCs w:val="28"/>
        </w:rPr>
        <w:t>Б.Блума</w:t>
      </w:r>
      <w:proofErr w:type="spellEnd"/>
      <w:r>
        <w:rPr>
          <w:snapToGrid w:val="0"/>
          <w:sz w:val="28"/>
          <w:szCs w:val="28"/>
        </w:rPr>
        <w:t>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Чем характеризуется развитие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 xml:space="preserve">  в конце 19-го начале 20-го веков?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Какие этапы развития педагогической </w:t>
      </w:r>
      <w:proofErr w:type="spellStart"/>
      <w:r>
        <w:rPr>
          <w:snapToGrid w:val="0"/>
          <w:sz w:val="28"/>
          <w:szCs w:val="28"/>
        </w:rPr>
        <w:t>тестологии</w:t>
      </w:r>
      <w:proofErr w:type="spellEnd"/>
      <w:r>
        <w:rPr>
          <w:snapToGrid w:val="0"/>
          <w:sz w:val="28"/>
          <w:szCs w:val="28"/>
        </w:rPr>
        <w:t xml:space="preserve"> в России можно выделить?</w:t>
      </w:r>
      <w:proofErr w:type="gramEnd"/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сущность теории латентных качеств личности?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современные подходы к определению понятия «тест». Как  Вы трактуете данное определение?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Какие основные понятия характеризуют теорию педагогических измерений?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Дайте определение педагогического задания, теста.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Охарактеризуйте понятие «задания в тестовой форме» и «тестового задания». Что </w:t>
      </w:r>
      <w:proofErr w:type="gramStart"/>
      <w:r>
        <w:rPr>
          <w:snapToGrid w:val="0"/>
          <w:sz w:val="28"/>
          <w:szCs w:val="28"/>
        </w:rPr>
        <w:t>общего</w:t>
      </w:r>
      <w:proofErr w:type="gramEnd"/>
      <w:r>
        <w:rPr>
          <w:snapToGrid w:val="0"/>
          <w:sz w:val="28"/>
          <w:szCs w:val="28"/>
        </w:rPr>
        <w:t xml:space="preserve"> и </w:t>
      </w:r>
      <w:proofErr w:type="gramStart"/>
      <w:r>
        <w:rPr>
          <w:snapToGrid w:val="0"/>
          <w:sz w:val="28"/>
          <w:szCs w:val="28"/>
        </w:rPr>
        <w:t>какие</w:t>
      </w:r>
      <w:proofErr w:type="gramEnd"/>
      <w:r>
        <w:rPr>
          <w:snapToGrid w:val="0"/>
          <w:sz w:val="28"/>
          <w:szCs w:val="28"/>
        </w:rPr>
        <w:t xml:space="preserve"> различия существуют между этими двумя понятиями?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преимущества компьютерного тестирования и адаптированного тест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рования?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Дайте определение </w:t>
      </w:r>
      <w:proofErr w:type="spellStart"/>
      <w:r>
        <w:rPr>
          <w:snapToGrid w:val="0"/>
          <w:sz w:val="28"/>
          <w:szCs w:val="28"/>
        </w:rPr>
        <w:t>критериально-ориентированным</w:t>
      </w:r>
      <w:proofErr w:type="spellEnd"/>
      <w:r>
        <w:rPr>
          <w:snapToGrid w:val="0"/>
          <w:sz w:val="28"/>
          <w:szCs w:val="28"/>
        </w:rPr>
        <w:t xml:space="preserve"> и нормативно-ориентированным тестам</w:t>
      </w:r>
      <w:r w:rsidR="005B1359">
        <w:rPr>
          <w:snapToGrid w:val="0"/>
          <w:sz w:val="28"/>
          <w:szCs w:val="28"/>
        </w:rPr>
        <w:t>. Назовите их основные недостатки и преимущества.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Раскройте основные виды тестов по процедуре их создания, средствам одн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родности задач, направленности, характеру действий, ведущей ориентации, целям использования.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Перечислите показатели надежности тестов как измерительного инструме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та.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Раскройте смысл угадывания правильного ответа.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Дайте определение </w:t>
      </w:r>
      <w:proofErr w:type="spellStart"/>
      <w:r>
        <w:rPr>
          <w:snapToGrid w:val="0"/>
          <w:sz w:val="28"/>
          <w:szCs w:val="28"/>
        </w:rPr>
        <w:t>валидности</w:t>
      </w:r>
      <w:proofErr w:type="spellEnd"/>
      <w:r>
        <w:rPr>
          <w:snapToGrid w:val="0"/>
          <w:sz w:val="28"/>
          <w:szCs w:val="28"/>
        </w:rPr>
        <w:t xml:space="preserve"> теста. Охарактеризуйте основные виды </w:t>
      </w:r>
      <w:proofErr w:type="spellStart"/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лидности</w:t>
      </w:r>
      <w:proofErr w:type="spellEnd"/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Классификация тестов.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Тестовое задание и его формы.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Требования к тестовым заданиям.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Преимущества и недостатки компьютерного тестирования.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Общая методика составления тестового задания по учебному предмету.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>Алгоритм проведения тестового контроля на уроках.</w:t>
      </w:r>
    </w:p>
    <w:p w:rsidR="00EF1C0C" w:rsidRPr="00EF1C0C" w:rsidRDefault="00EF1C0C" w:rsidP="00565630">
      <w:pPr>
        <w:pStyle w:val="a7"/>
        <w:tabs>
          <w:tab w:val="left" w:pos="851"/>
        </w:tabs>
        <w:spacing w:after="0"/>
        <w:ind w:left="720"/>
        <w:jc w:val="both"/>
        <w:rPr>
          <w:snapToGrid w:val="0"/>
          <w:sz w:val="28"/>
          <w:szCs w:val="28"/>
        </w:rPr>
      </w:pPr>
    </w:p>
    <w:p w:rsidR="005B1359" w:rsidRPr="000C6774" w:rsidRDefault="00FA72BB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 w:rsidRPr="000C6774">
        <w:rPr>
          <w:rFonts w:eastAsia="Times New Roman"/>
          <w:b/>
          <w:sz w:val="28"/>
          <w:szCs w:val="28"/>
        </w:rPr>
        <w:t xml:space="preserve">Тема </w:t>
      </w:r>
      <w:r w:rsidR="000C6774" w:rsidRPr="000C6774">
        <w:rPr>
          <w:rFonts w:eastAsia="Times New Roman"/>
          <w:b/>
          <w:sz w:val="28"/>
          <w:szCs w:val="28"/>
        </w:rPr>
        <w:t>3</w:t>
      </w:r>
      <w:r w:rsidR="000C6774">
        <w:rPr>
          <w:rFonts w:eastAsia="Times New Roman"/>
          <w:b/>
          <w:sz w:val="28"/>
          <w:szCs w:val="28"/>
        </w:rPr>
        <w:t xml:space="preserve"> </w:t>
      </w:r>
      <w:r w:rsidR="000C6774" w:rsidRPr="000C6774">
        <w:rPr>
          <w:b/>
          <w:sz w:val="28"/>
          <w:szCs w:val="28"/>
        </w:rPr>
        <w:t>Экзаменационная комплексная работа для учащихся 4-х классов. Её содержание и организационно-технолог</w:t>
      </w:r>
      <w:r w:rsidR="000C6774">
        <w:rPr>
          <w:b/>
          <w:sz w:val="28"/>
          <w:szCs w:val="28"/>
        </w:rPr>
        <w:t>ическое обеспечение. Контрольно-</w:t>
      </w:r>
      <w:r w:rsidR="000C6774" w:rsidRPr="000C6774">
        <w:rPr>
          <w:b/>
          <w:sz w:val="28"/>
          <w:szCs w:val="28"/>
        </w:rPr>
        <w:t>измерительные материалы</w:t>
      </w:r>
    </w:p>
    <w:p w:rsidR="00FA72BB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современные подходы к оценке достижений  школьников?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контрольно-измерительные материалы (КИМ)?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Каковы принципы создания КИМ?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наиболее перспективные направления совершенствования КИМ?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Задачи ЭКР расширение доступности высшего образования, снижение пс</w:t>
      </w:r>
      <w:r w:rsidRPr="000539A8">
        <w:rPr>
          <w:snapToGrid w:val="0"/>
          <w:sz w:val="28"/>
          <w:szCs w:val="28"/>
        </w:rPr>
        <w:t>и</w:t>
      </w:r>
      <w:r w:rsidRPr="000539A8">
        <w:rPr>
          <w:snapToGrid w:val="0"/>
          <w:sz w:val="28"/>
          <w:szCs w:val="28"/>
        </w:rPr>
        <w:t xml:space="preserve">хологической нагрузки. 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Получение и использование экзаменационных материалов. Процедура и пр</w:t>
      </w:r>
      <w:r w:rsidRPr="000539A8">
        <w:rPr>
          <w:snapToGrid w:val="0"/>
          <w:sz w:val="28"/>
          <w:szCs w:val="28"/>
        </w:rPr>
        <w:t>а</w:t>
      </w:r>
      <w:r w:rsidRPr="000539A8">
        <w:rPr>
          <w:snapToGrid w:val="0"/>
          <w:sz w:val="28"/>
          <w:szCs w:val="28"/>
        </w:rPr>
        <w:t xml:space="preserve">вила проведения. 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Инструкция по проведению</w:t>
      </w:r>
      <w:r>
        <w:rPr>
          <w:snapToGrid w:val="0"/>
          <w:sz w:val="28"/>
          <w:szCs w:val="28"/>
        </w:rPr>
        <w:t xml:space="preserve"> ЭКР</w:t>
      </w:r>
      <w:r w:rsidRPr="000539A8">
        <w:rPr>
          <w:snapToGrid w:val="0"/>
          <w:sz w:val="28"/>
          <w:szCs w:val="28"/>
        </w:rPr>
        <w:t xml:space="preserve">. Инструкция для </w:t>
      </w:r>
      <w:proofErr w:type="gramStart"/>
      <w:r w:rsidRPr="000539A8">
        <w:rPr>
          <w:snapToGrid w:val="0"/>
          <w:sz w:val="28"/>
          <w:szCs w:val="28"/>
        </w:rPr>
        <w:t>обучающихся</w:t>
      </w:r>
      <w:proofErr w:type="gramEnd"/>
      <w:r w:rsidRPr="000539A8">
        <w:rPr>
          <w:snapToGrid w:val="0"/>
          <w:sz w:val="28"/>
          <w:szCs w:val="28"/>
        </w:rPr>
        <w:t xml:space="preserve">. </w:t>
      </w:r>
    </w:p>
    <w:p w:rsidR="005B1359" w:rsidRPr="000539A8" w:rsidRDefault="000539A8" w:rsidP="004E2C35">
      <w:pPr>
        <w:pStyle w:val="a7"/>
        <w:numPr>
          <w:ilvl w:val="0"/>
          <w:numId w:val="7"/>
        </w:numPr>
        <w:tabs>
          <w:tab w:val="num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Порядок проверки ответов на задания различных видов.</w:t>
      </w:r>
    </w:p>
    <w:p w:rsidR="00FA72BB" w:rsidRPr="00FA72BB" w:rsidRDefault="00FA72BB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2F6960" w:rsidRPr="002F6960" w:rsidRDefault="00A53C99" w:rsidP="00A53C99">
      <w:pPr>
        <w:tabs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0AF5" w:rsidRPr="002F6960" w:rsidRDefault="005E0AF5" w:rsidP="00565630">
      <w:pPr>
        <w:tabs>
          <w:tab w:val="num" w:pos="426"/>
          <w:tab w:val="left" w:pos="5838"/>
        </w:tabs>
        <w:spacing w:after="0" w:line="240" w:lineRule="auto"/>
        <w:ind w:left="426"/>
        <w:rPr>
          <w:rFonts w:eastAsia="Times New Roman"/>
          <w:sz w:val="28"/>
          <w:szCs w:val="28"/>
        </w:rPr>
      </w:pPr>
    </w:p>
    <w:p w:rsidR="00A53C99" w:rsidRPr="00A53C99" w:rsidRDefault="001535CE" w:rsidP="00446C16">
      <w:pPr>
        <w:pStyle w:val="2"/>
      </w:pPr>
      <w:bookmarkStart w:id="6" w:name="_Toc445844536"/>
      <w:r w:rsidRPr="001535CE">
        <w:t>Блок</w:t>
      </w:r>
      <w:proofErr w:type="gramStart"/>
      <w:r w:rsidRPr="001535CE">
        <w:t xml:space="preserve"> </w:t>
      </w:r>
      <w:r w:rsidR="00DB49E3">
        <w:t>Б</w:t>
      </w:r>
      <w:proofErr w:type="gramEnd"/>
      <w:r w:rsidR="00A53C99">
        <w:t xml:space="preserve"> - </w:t>
      </w:r>
      <w:r w:rsidR="00D224E6" w:rsidRPr="00D224E6">
        <w:t xml:space="preserve">Оценочные средства для диагностирования </w:t>
      </w:r>
      <w:proofErr w:type="spellStart"/>
      <w:r w:rsidR="00D224E6" w:rsidRPr="00D224E6">
        <w:t>сформированности</w:t>
      </w:r>
      <w:proofErr w:type="spellEnd"/>
      <w:r w:rsidR="00D224E6" w:rsidRPr="00D224E6">
        <w:t xml:space="preserve"> уровня  компетенций – «уметь»</w:t>
      </w:r>
      <w:bookmarkEnd w:id="6"/>
    </w:p>
    <w:p w:rsidR="001535CE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DB49E3" w:rsidRDefault="00633B3C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6C222C" w:rsidRDefault="00633B3C" w:rsidP="00633B3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C222C">
        <w:rPr>
          <w:b/>
          <w:sz w:val="28"/>
          <w:szCs w:val="28"/>
        </w:rPr>
        <w:t>Б.0</w:t>
      </w:r>
      <w:r w:rsidRPr="006C222C">
        <w:rPr>
          <w:sz w:val="28"/>
          <w:szCs w:val="28"/>
        </w:rPr>
        <w:t xml:space="preserve"> Варианты заданий на выполнение лабораторных и контрольных работ пр</w:t>
      </w:r>
      <w:r w:rsidRPr="006C222C">
        <w:rPr>
          <w:sz w:val="28"/>
          <w:szCs w:val="28"/>
        </w:rPr>
        <w:t>и</w:t>
      </w:r>
      <w:r w:rsidRPr="006C222C">
        <w:rPr>
          <w:sz w:val="28"/>
          <w:szCs w:val="28"/>
        </w:rPr>
        <w:t xml:space="preserve">ведены в </w:t>
      </w:r>
      <w:r w:rsidR="006C222C">
        <w:rPr>
          <w:sz w:val="28"/>
          <w:szCs w:val="28"/>
        </w:rPr>
        <w:t>методических указаниях</w:t>
      </w:r>
    </w:p>
    <w:p w:rsidR="001535CE" w:rsidRDefault="00555C1D" w:rsidP="002971A8">
      <w:pPr>
        <w:pStyle w:val="3"/>
      </w:pPr>
      <w:bookmarkStart w:id="7" w:name="_Toc445844537"/>
      <w:r w:rsidRPr="000B76A3">
        <w:t>Б.1 Типовые зада</w:t>
      </w:r>
      <w:bookmarkEnd w:id="7"/>
      <w:r w:rsidR="00F61F04">
        <w:t>ния</w:t>
      </w:r>
    </w:p>
    <w:p w:rsidR="00F61F04" w:rsidRDefault="00F61F04" w:rsidP="00F61F04">
      <w:pPr>
        <w:spacing w:after="0" w:line="240" w:lineRule="auto"/>
        <w:ind w:firstLine="709"/>
        <w:rPr>
          <w:b/>
        </w:rPr>
      </w:pPr>
      <w:r w:rsidRPr="00E44D9A">
        <w:rPr>
          <w:rFonts w:eastAsia="Times New Roman"/>
          <w:b/>
          <w:sz w:val="28"/>
          <w:szCs w:val="28"/>
        </w:rPr>
        <w:t>Тема 1</w:t>
      </w:r>
      <w:r w:rsidRPr="00E44D9A">
        <w:rPr>
          <w:rFonts w:eastAsia="Times New Roman"/>
          <w:b/>
          <w:szCs w:val="24"/>
        </w:rPr>
        <w:t xml:space="preserve"> </w:t>
      </w:r>
      <w:r w:rsidR="000539A8" w:rsidRPr="000539A8">
        <w:rPr>
          <w:b/>
        </w:rPr>
        <w:t>Виды, формы и организация контроля качества обучения. Оценка, её функции</w:t>
      </w:r>
    </w:p>
    <w:p w:rsidR="00AD620D" w:rsidRDefault="00AD620D" w:rsidP="00F61F04">
      <w:pPr>
        <w:spacing w:after="0" w:line="240" w:lineRule="auto"/>
        <w:ind w:firstLine="709"/>
      </w:pPr>
    </w:p>
    <w:p w:rsidR="00F61F04" w:rsidRPr="006076F5" w:rsidRDefault="004A3E5A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Задание 1. Назовите и охарактеризуйте нормативные документы, определя</w:t>
      </w:r>
      <w:r w:rsidRPr="006076F5">
        <w:rPr>
          <w:sz w:val="28"/>
          <w:szCs w:val="28"/>
        </w:rPr>
        <w:t>ю</w:t>
      </w:r>
      <w:r w:rsidRPr="006076F5">
        <w:rPr>
          <w:sz w:val="28"/>
          <w:szCs w:val="28"/>
        </w:rPr>
        <w:t>щие качество современного образования.</w:t>
      </w:r>
    </w:p>
    <w:p w:rsidR="00AD620D" w:rsidRPr="006076F5" w:rsidRDefault="00AD620D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2. На основе содержания ФГОС </w:t>
      </w:r>
      <w:r w:rsidR="000539A8">
        <w:rPr>
          <w:sz w:val="28"/>
          <w:szCs w:val="28"/>
        </w:rPr>
        <w:t>начального</w:t>
      </w:r>
      <w:r w:rsidRPr="006076F5">
        <w:rPr>
          <w:sz w:val="28"/>
          <w:szCs w:val="28"/>
        </w:rPr>
        <w:t xml:space="preserve"> образования выявите ос</w:t>
      </w:r>
      <w:r w:rsidRPr="006076F5">
        <w:rPr>
          <w:sz w:val="28"/>
          <w:szCs w:val="28"/>
        </w:rPr>
        <w:t>о</w:t>
      </w:r>
      <w:r w:rsidRPr="006076F5">
        <w:rPr>
          <w:sz w:val="28"/>
          <w:szCs w:val="28"/>
        </w:rPr>
        <w:t xml:space="preserve">бенности </w:t>
      </w:r>
      <w:r w:rsidR="00F853D3" w:rsidRPr="006076F5">
        <w:rPr>
          <w:sz w:val="28"/>
          <w:szCs w:val="28"/>
        </w:rPr>
        <w:t>оценки достижений обучающихся в современной школе.</w:t>
      </w:r>
    </w:p>
    <w:p w:rsidR="006D01B3" w:rsidRPr="006076F5" w:rsidRDefault="00F853D3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3. </w:t>
      </w:r>
      <w:r w:rsidR="006D01B3" w:rsidRPr="006076F5">
        <w:rPr>
          <w:sz w:val="28"/>
          <w:szCs w:val="28"/>
        </w:rPr>
        <w:t>Дайте определение понятию «</w:t>
      </w:r>
      <w:proofErr w:type="spellStart"/>
      <w:r w:rsidR="006D01B3" w:rsidRPr="006076F5">
        <w:rPr>
          <w:sz w:val="28"/>
          <w:szCs w:val="28"/>
        </w:rPr>
        <w:t>компетентностный</w:t>
      </w:r>
      <w:proofErr w:type="spellEnd"/>
      <w:r w:rsidR="006D01B3" w:rsidRPr="006076F5">
        <w:rPr>
          <w:sz w:val="28"/>
          <w:szCs w:val="28"/>
        </w:rPr>
        <w:t xml:space="preserve"> подход в образов</w:t>
      </w:r>
      <w:r w:rsidR="006D01B3" w:rsidRPr="006076F5">
        <w:rPr>
          <w:sz w:val="28"/>
          <w:szCs w:val="28"/>
        </w:rPr>
        <w:t>а</w:t>
      </w:r>
      <w:r w:rsidR="006D01B3" w:rsidRPr="006076F5">
        <w:rPr>
          <w:sz w:val="28"/>
          <w:szCs w:val="28"/>
        </w:rPr>
        <w:t xml:space="preserve">нии». Опишите, каким образом он </w:t>
      </w:r>
      <w:r w:rsidR="000539A8" w:rsidRPr="006076F5">
        <w:rPr>
          <w:sz w:val="28"/>
          <w:szCs w:val="28"/>
        </w:rPr>
        <w:t>влияет</w:t>
      </w:r>
      <w:r w:rsidR="006D01B3" w:rsidRPr="006076F5">
        <w:rPr>
          <w:sz w:val="28"/>
          <w:szCs w:val="28"/>
        </w:rPr>
        <w:t xml:space="preserve"> на реализацию таких показателей качества обучения, как</w:t>
      </w:r>
      <w:r w:rsidR="000539A8">
        <w:rPr>
          <w:sz w:val="28"/>
          <w:szCs w:val="28"/>
        </w:rPr>
        <w:t xml:space="preserve">: </w:t>
      </w:r>
      <w:r w:rsidR="006D01B3" w:rsidRPr="006076F5">
        <w:rPr>
          <w:sz w:val="28"/>
          <w:szCs w:val="28"/>
        </w:rPr>
        <w:t>показатели, характеризующие качество учебного процесса;</w:t>
      </w:r>
      <w:r w:rsidR="000539A8">
        <w:rPr>
          <w:sz w:val="28"/>
          <w:szCs w:val="28"/>
        </w:rPr>
        <w:t xml:space="preserve"> </w:t>
      </w:r>
      <w:r w:rsidR="006D01B3" w:rsidRPr="006076F5">
        <w:rPr>
          <w:sz w:val="28"/>
          <w:szCs w:val="28"/>
        </w:rPr>
        <w:t>показат</w:t>
      </w:r>
      <w:r w:rsidR="006D01B3" w:rsidRPr="006076F5">
        <w:rPr>
          <w:sz w:val="28"/>
          <w:szCs w:val="28"/>
        </w:rPr>
        <w:t>е</w:t>
      </w:r>
      <w:r w:rsidR="006D01B3" w:rsidRPr="006076F5">
        <w:rPr>
          <w:sz w:val="28"/>
          <w:szCs w:val="28"/>
        </w:rPr>
        <w:t>ли, характеризующие уровень подготовки обучающихся.</w:t>
      </w:r>
    </w:p>
    <w:p w:rsidR="006D01B3" w:rsidRPr="006076F5" w:rsidRDefault="006D01B3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Задание 4</w:t>
      </w:r>
      <w:proofErr w:type="gramStart"/>
      <w:r w:rsidRPr="006076F5">
        <w:rPr>
          <w:sz w:val="28"/>
          <w:szCs w:val="28"/>
        </w:rPr>
        <w:t xml:space="preserve"> Р</w:t>
      </w:r>
      <w:proofErr w:type="gramEnd"/>
      <w:r w:rsidRPr="006076F5">
        <w:rPr>
          <w:sz w:val="28"/>
          <w:szCs w:val="28"/>
        </w:rPr>
        <w:t>азработайте план проведения дидактического мониторинга</w:t>
      </w:r>
    </w:p>
    <w:p w:rsidR="00F61F04" w:rsidRPr="006076F5" w:rsidRDefault="006D01B3" w:rsidP="000539A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5</w:t>
      </w:r>
      <w:r w:rsidRPr="006076F5">
        <w:rPr>
          <w:sz w:val="28"/>
          <w:szCs w:val="28"/>
        </w:rPr>
        <w:t xml:space="preserve">. </w:t>
      </w:r>
      <w:r w:rsidR="00483B39" w:rsidRPr="006076F5">
        <w:rPr>
          <w:sz w:val="28"/>
          <w:szCs w:val="28"/>
        </w:rPr>
        <w:t>Заполните таблицу «Сравнительные преимущества и недостатки различных способов балльного оценивания</w:t>
      </w:r>
    </w:p>
    <w:p w:rsidR="00B609D6" w:rsidRPr="006076F5" w:rsidRDefault="006D01B3" w:rsidP="000539A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6</w:t>
      </w:r>
      <w:r w:rsidRPr="006076F5">
        <w:rPr>
          <w:sz w:val="28"/>
          <w:szCs w:val="28"/>
        </w:rPr>
        <w:t xml:space="preserve">. Разработайте план проведения контроля знаний по одному из разделов </w:t>
      </w:r>
      <w:r w:rsidR="000539A8">
        <w:rPr>
          <w:sz w:val="28"/>
          <w:szCs w:val="28"/>
        </w:rPr>
        <w:t>любого учебного предмета</w:t>
      </w:r>
      <w:r w:rsidRPr="006076F5">
        <w:rPr>
          <w:sz w:val="28"/>
          <w:szCs w:val="28"/>
        </w:rPr>
        <w:t xml:space="preserve">. </w:t>
      </w:r>
    </w:p>
    <w:p w:rsidR="006076F5" w:rsidRPr="006076F5" w:rsidRDefault="006D01B3" w:rsidP="00053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7</w:t>
      </w:r>
      <w:r w:rsidRPr="006076F5">
        <w:rPr>
          <w:sz w:val="28"/>
          <w:szCs w:val="28"/>
        </w:rPr>
        <w:t>.</w:t>
      </w:r>
      <w:r w:rsidR="006076F5" w:rsidRPr="006076F5">
        <w:rPr>
          <w:sz w:val="28"/>
          <w:szCs w:val="28"/>
        </w:rPr>
        <w:t xml:space="preserve"> </w:t>
      </w:r>
      <w:r w:rsidR="006076F5">
        <w:rPr>
          <w:sz w:val="28"/>
          <w:szCs w:val="28"/>
        </w:rPr>
        <w:t xml:space="preserve">Подберите 10 заданий из любого УМК по </w:t>
      </w:r>
      <w:r w:rsidR="000539A8">
        <w:rPr>
          <w:sz w:val="28"/>
          <w:szCs w:val="28"/>
        </w:rPr>
        <w:t>учебному предмету</w:t>
      </w:r>
      <w:r w:rsidR="006076F5">
        <w:rPr>
          <w:sz w:val="28"/>
          <w:szCs w:val="28"/>
        </w:rPr>
        <w:t>, и проанализируйте их на предмет формирования УУД и компетенций.</w:t>
      </w:r>
    </w:p>
    <w:p w:rsidR="005F1874" w:rsidRPr="006076F5" w:rsidRDefault="005F1874" w:rsidP="006076F5">
      <w:pPr>
        <w:spacing w:after="0" w:line="240" w:lineRule="auto"/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8</w:t>
      </w:r>
      <w:r w:rsidRPr="006076F5">
        <w:rPr>
          <w:sz w:val="28"/>
          <w:szCs w:val="28"/>
        </w:rPr>
        <w:t xml:space="preserve">. Разработайте план проведения рейтингового контроля по </w:t>
      </w:r>
      <w:r w:rsidR="000539A8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 xml:space="preserve">для </w:t>
      </w:r>
      <w:r w:rsidR="000539A8">
        <w:rPr>
          <w:sz w:val="28"/>
          <w:szCs w:val="28"/>
        </w:rPr>
        <w:t>2-4</w:t>
      </w:r>
      <w:r w:rsidRPr="006076F5">
        <w:rPr>
          <w:sz w:val="28"/>
          <w:szCs w:val="28"/>
        </w:rPr>
        <w:t xml:space="preserve"> класса.</w:t>
      </w:r>
    </w:p>
    <w:p w:rsidR="008D3B4A" w:rsidRPr="006076F5" w:rsidRDefault="005F1874" w:rsidP="006076F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Здание </w:t>
      </w:r>
      <w:r w:rsidR="000539A8">
        <w:rPr>
          <w:sz w:val="28"/>
          <w:szCs w:val="28"/>
        </w:rPr>
        <w:t>9</w:t>
      </w:r>
      <w:r w:rsidRPr="006076F5">
        <w:rPr>
          <w:sz w:val="28"/>
          <w:szCs w:val="28"/>
        </w:rPr>
        <w:t xml:space="preserve">. </w:t>
      </w:r>
      <w:r w:rsidR="008D3B4A" w:rsidRPr="006076F5">
        <w:rPr>
          <w:sz w:val="28"/>
          <w:szCs w:val="28"/>
        </w:rPr>
        <w:t xml:space="preserve">Предложите структуру тематического </w:t>
      </w:r>
      <w:proofErr w:type="spellStart"/>
      <w:r w:rsidR="008D3B4A" w:rsidRPr="006076F5">
        <w:rPr>
          <w:sz w:val="28"/>
          <w:szCs w:val="28"/>
        </w:rPr>
        <w:t>портфолио</w:t>
      </w:r>
      <w:proofErr w:type="spellEnd"/>
      <w:r w:rsidR="008D3B4A" w:rsidRPr="006076F5">
        <w:rPr>
          <w:sz w:val="28"/>
          <w:szCs w:val="28"/>
        </w:rPr>
        <w:t>, разрабатываемого в процессе и</w:t>
      </w:r>
      <w:r w:rsidR="000539A8">
        <w:rPr>
          <w:sz w:val="28"/>
          <w:szCs w:val="28"/>
        </w:rPr>
        <w:t>зучения какой-либо большой темы</w:t>
      </w:r>
      <w:r w:rsidR="008D3B4A" w:rsidRPr="006076F5">
        <w:rPr>
          <w:sz w:val="28"/>
          <w:szCs w:val="28"/>
        </w:rPr>
        <w:t>.</w:t>
      </w:r>
    </w:p>
    <w:p w:rsidR="006076F5" w:rsidRDefault="008D3B4A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10.</w:t>
      </w:r>
      <w:r w:rsidRPr="006076F5">
        <w:rPr>
          <w:sz w:val="28"/>
          <w:szCs w:val="28"/>
        </w:rPr>
        <w:t xml:space="preserve"> </w:t>
      </w:r>
      <w:r w:rsidR="006076F5" w:rsidRPr="006076F5">
        <w:rPr>
          <w:sz w:val="28"/>
          <w:szCs w:val="28"/>
        </w:rPr>
        <w:t>Подготовьте материалы для урока, в ходе которого учитель помог</w:t>
      </w:r>
      <w:r w:rsidR="006076F5" w:rsidRPr="006076F5">
        <w:rPr>
          <w:sz w:val="28"/>
          <w:szCs w:val="28"/>
        </w:rPr>
        <w:t>а</w:t>
      </w:r>
      <w:r w:rsidR="006076F5" w:rsidRPr="006076F5">
        <w:rPr>
          <w:sz w:val="28"/>
          <w:szCs w:val="28"/>
        </w:rPr>
        <w:t xml:space="preserve">ет организовать </w:t>
      </w:r>
      <w:proofErr w:type="gramStart"/>
      <w:r w:rsidR="006076F5" w:rsidRPr="006076F5">
        <w:rPr>
          <w:sz w:val="28"/>
          <w:szCs w:val="28"/>
        </w:rPr>
        <w:t>обучающимся</w:t>
      </w:r>
      <w:proofErr w:type="gramEnd"/>
      <w:r w:rsidR="006076F5" w:rsidRPr="006076F5">
        <w:rPr>
          <w:sz w:val="28"/>
          <w:szCs w:val="28"/>
        </w:rPr>
        <w:t xml:space="preserve"> (мотивирует) разработку </w:t>
      </w:r>
      <w:proofErr w:type="spellStart"/>
      <w:r w:rsidR="006076F5" w:rsidRPr="006076F5">
        <w:rPr>
          <w:sz w:val="28"/>
          <w:szCs w:val="28"/>
        </w:rPr>
        <w:t>портфолио</w:t>
      </w:r>
      <w:proofErr w:type="spellEnd"/>
      <w:r w:rsidR="006076F5" w:rsidRPr="006076F5">
        <w:rPr>
          <w:sz w:val="28"/>
          <w:szCs w:val="28"/>
        </w:rPr>
        <w:t xml:space="preserve">. При этом </w:t>
      </w:r>
      <w:r w:rsidR="006076F5" w:rsidRPr="00A758C2">
        <w:rPr>
          <w:kern w:val="1"/>
          <w:sz w:val="28"/>
          <w:szCs w:val="28"/>
        </w:rPr>
        <w:t>педагог</w:t>
      </w:r>
      <w:r w:rsidR="006076F5" w:rsidRPr="00A758C2">
        <w:rPr>
          <w:rFonts w:ascii="Tahoma" w:hAnsi="Tahoma" w:cs="Tahoma"/>
          <w:kern w:val="1"/>
          <w:sz w:val="28"/>
          <w:szCs w:val="28"/>
        </w:rPr>
        <w:t xml:space="preserve"> </w:t>
      </w:r>
      <w:r w:rsidR="006076F5" w:rsidRPr="006076F5">
        <w:rPr>
          <w:sz w:val="28"/>
          <w:szCs w:val="28"/>
        </w:rPr>
        <w:t>не только объяснит, каким образом будет проходить работа учащихся и выскажет свои требования, но и обсудит с ними их взгляды на собственное развитие и то, как они видят место преподаваемого им предмета в данном процессе.</w:t>
      </w:r>
    </w:p>
    <w:p w:rsidR="000539A8" w:rsidRPr="000539A8" w:rsidRDefault="000539A8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 xml:space="preserve">11. </w:t>
      </w:r>
      <w:r w:rsidRPr="000539A8">
        <w:rPr>
          <w:sz w:val="28"/>
          <w:szCs w:val="28"/>
        </w:rPr>
        <w:t>Проанализируйте систему критериев и ориентиров, обеспечива</w:t>
      </w:r>
      <w:r w:rsidRPr="000539A8">
        <w:rPr>
          <w:sz w:val="28"/>
          <w:szCs w:val="28"/>
        </w:rPr>
        <w:t>ю</w:t>
      </w:r>
      <w:r w:rsidRPr="000539A8">
        <w:rPr>
          <w:sz w:val="28"/>
          <w:szCs w:val="28"/>
        </w:rPr>
        <w:t>щих новое качество начального образования. Приведите примеры заданий по пре</w:t>
      </w:r>
      <w:r w:rsidRPr="000539A8">
        <w:rPr>
          <w:sz w:val="28"/>
          <w:szCs w:val="28"/>
        </w:rPr>
        <w:t>д</w:t>
      </w:r>
      <w:r w:rsidRPr="000539A8">
        <w:rPr>
          <w:sz w:val="28"/>
          <w:szCs w:val="28"/>
        </w:rPr>
        <w:t xml:space="preserve">мету, отвечающие комплексу этих критериев.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2. Выявите особенности диагностической деятельности учителя н</w:t>
      </w:r>
      <w:r w:rsidR="000539A8" w:rsidRPr="000539A8">
        <w:rPr>
          <w:sz w:val="28"/>
          <w:szCs w:val="28"/>
        </w:rPr>
        <w:t>а</w:t>
      </w:r>
      <w:r w:rsidR="000539A8" w:rsidRPr="000539A8">
        <w:rPr>
          <w:sz w:val="28"/>
          <w:szCs w:val="28"/>
        </w:rPr>
        <w:t xml:space="preserve">чальных классов. Разработайте с использованием компьютерной техники комплект отчётной документации для проведения мониторинга по одной теме школьного курса математики.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3. Сконструируйте текст контрольной работы по математике в соо</w:t>
      </w:r>
      <w:r w:rsidR="000539A8" w:rsidRPr="000539A8">
        <w:rPr>
          <w:sz w:val="28"/>
          <w:szCs w:val="28"/>
        </w:rPr>
        <w:t>т</w:t>
      </w:r>
      <w:r w:rsidR="000539A8" w:rsidRPr="000539A8">
        <w:rPr>
          <w:sz w:val="28"/>
          <w:szCs w:val="28"/>
        </w:rPr>
        <w:t>ветствии с новыми критериями качества образования (тема и класс по выбору ст</w:t>
      </w:r>
      <w:r w:rsidR="000539A8" w:rsidRPr="000539A8">
        <w:rPr>
          <w:sz w:val="28"/>
          <w:szCs w:val="28"/>
        </w:rPr>
        <w:t>у</w:t>
      </w:r>
      <w:r w:rsidR="000539A8" w:rsidRPr="000539A8">
        <w:rPr>
          <w:sz w:val="28"/>
          <w:szCs w:val="28"/>
        </w:rPr>
        <w:lastRenderedPageBreak/>
        <w:t>дента).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4</w:t>
      </w:r>
      <w:proofErr w:type="gramStart"/>
      <w:r w:rsidR="000539A8" w:rsidRPr="000539A8">
        <w:rPr>
          <w:sz w:val="28"/>
          <w:szCs w:val="28"/>
        </w:rPr>
        <w:t xml:space="preserve"> П</w:t>
      </w:r>
      <w:proofErr w:type="gramEnd"/>
      <w:r w:rsidR="000539A8" w:rsidRPr="000539A8">
        <w:rPr>
          <w:sz w:val="28"/>
          <w:szCs w:val="28"/>
        </w:rPr>
        <w:t xml:space="preserve">еречислите проблемы оценивания, существующие при обучении в начальной школе, и наметьте пути их решения. 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5</w:t>
      </w:r>
      <w:proofErr w:type="gramStart"/>
      <w:r w:rsidR="000539A8" w:rsidRPr="000539A8">
        <w:rPr>
          <w:sz w:val="28"/>
          <w:szCs w:val="28"/>
        </w:rPr>
        <w:t xml:space="preserve"> Р</w:t>
      </w:r>
      <w:proofErr w:type="gramEnd"/>
      <w:r w:rsidR="000539A8" w:rsidRPr="000539A8">
        <w:rPr>
          <w:sz w:val="28"/>
          <w:szCs w:val="28"/>
        </w:rPr>
        <w:t>аскройте различные подходы к определению критериев оценив</w:t>
      </w:r>
      <w:r w:rsidR="000539A8" w:rsidRPr="000539A8">
        <w:rPr>
          <w:sz w:val="28"/>
          <w:szCs w:val="28"/>
        </w:rPr>
        <w:t>а</w:t>
      </w:r>
      <w:r w:rsidR="000539A8" w:rsidRPr="000539A8">
        <w:rPr>
          <w:sz w:val="28"/>
          <w:szCs w:val="28"/>
        </w:rPr>
        <w:t>ния. Проанализируйте нормы оценок по одному учебному предмету.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6</w:t>
      </w:r>
      <w:proofErr w:type="gramStart"/>
      <w:r w:rsidR="000539A8" w:rsidRPr="000539A8">
        <w:rPr>
          <w:sz w:val="28"/>
          <w:szCs w:val="28"/>
        </w:rPr>
        <w:t xml:space="preserve"> С</w:t>
      </w:r>
      <w:proofErr w:type="gramEnd"/>
      <w:r w:rsidR="000539A8" w:rsidRPr="000539A8">
        <w:rPr>
          <w:sz w:val="28"/>
          <w:szCs w:val="28"/>
        </w:rPr>
        <w:t>равните традиционные и новые средства оценки результатов об</w:t>
      </w:r>
      <w:r w:rsidR="000539A8" w:rsidRPr="000539A8">
        <w:rPr>
          <w:sz w:val="28"/>
          <w:szCs w:val="28"/>
        </w:rPr>
        <w:t>у</w:t>
      </w:r>
      <w:r w:rsidR="000539A8" w:rsidRPr="000539A8">
        <w:rPr>
          <w:sz w:val="28"/>
          <w:szCs w:val="28"/>
        </w:rPr>
        <w:t>чения.</w:t>
      </w:r>
    </w:p>
    <w:p w:rsid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7</w:t>
      </w:r>
      <w:proofErr w:type="gramStart"/>
      <w:r w:rsidR="000539A8" w:rsidRPr="000539A8">
        <w:rPr>
          <w:sz w:val="28"/>
          <w:szCs w:val="28"/>
        </w:rPr>
        <w:t xml:space="preserve"> С</w:t>
      </w:r>
      <w:proofErr w:type="gramEnd"/>
      <w:r w:rsidR="000539A8" w:rsidRPr="000539A8">
        <w:rPr>
          <w:sz w:val="28"/>
          <w:szCs w:val="28"/>
        </w:rPr>
        <w:t xml:space="preserve">проектируйте контрольно-оценочную деятельность учителя и учащихся на уроке математики по одной теме школьного курса. Используйте при этом </w:t>
      </w:r>
      <w:proofErr w:type="spellStart"/>
      <w:r w:rsidR="000539A8" w:rsidRPr="000539A8">
        <w:rPr>
          <w:sz w:val="28"/>
          <w:szCs w:val="28"/>
        </w:rPr>
        <w:t>мультимедийные</w:t>
      </w:r>
      <w:proofErr w:type="spellEnd"/>
      <w:r w:rsidR="000539A8" w:rsidRPr="000539A8">
        <w:rPr>
          <w:sz w:val="28"/>
          <w:szCs w:val="28"/>
        </w:rPr>
        <w:t xml:space="preserve"> средства обучения.</w:t>
      </w:r>
    </w:p>
    <w:p w:rsidR="00223744" w:rsidRDefault="00223744" w:rsidP="00223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формите отчет по составлению контрольной работы, например, по математике для 1 – 4 классов в соответствии с новыми критериями.</w:t>
      </w:r>
    </w:p>
    <w:p w:rsidR="00223744" w:rsidRDefault="00223744" w:rsidP="00223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19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формите отчет по составлению критериев оценивания работы по математике одного вида (контрольная работа, зачёт, тест, математический диктант и др.).</w:t>
      </w:r>
    </w:p>
    <w:p w:rsidR="008D3B4A" w:rsidRDefault="008D3B4A" w:rsidP="000539A8">
      <w:pPr>
        <w:pStyle w:val="ReportMain"/>
        <w:suppressAutoHyphens/>
        <w:ind w:firstLine="709"/>
        <w:jc w:val="both"/>
      </w:pPr>
    </w:p>
    <w:p w:rsidR="006076F5" w:rsidRDefault="006076F5" w:rsidP="008D3B4A">
      <w:pPr>
        <w:pStyle w:val="ReportMain"/>
        <w:suppressAutoHyphens/>
        <w:ind w:firstLine="709"/>
        <w:jc w:val="both"/>
      </w:pPr>
    </w:p>
    <w:p w:rsidR="00F61F04" w:rsidRPr="00223744" w:rsidRDefault="00F61F04" w:rsidP="00223744">
      <w:pPr>
        <w:ind w:firstLine="709"/>
        <w:rPr>
          <w:sz w:val="28"/>
          <w:szCs w:val="28"/>
        </w:rPr>
      </w:pPr>
      <w:r w:rsidRPr="00223744">
        <w:rPr>
          <w:b/>
          <w:sz w:val="28"/>
          <w:szCs w:val="28"/>
        </w:rPr>
        <w:t xml:space="preserve">Тема </w:t>
      </w:r>
      <w:r w:rsidR="00223744" w:rsidRPr="00223744">
        <w:rPr>
          <w:b/>
          <w:sz w:val="28"/>
          <w:szCs w:val="28"/>
        </w:rPr>
        <w:t>2</w:t>
      </w:r>
      <w:r w:rsidRPr="00223744">
        <w:rPr>
          <w:b/>
          <w:sz w:val="28"/>
          <w:szCs w:val="28"/>
        </w:rPr>
        <w:t xml:space="preserve"> Педагогические измерения и методы интерпретации их результатов</w:t>
      </w:r>
    </w:p>
    <w:p w:rsidR="008006A2" w:rsidRDefault="008006A2" w:rsidP="00F61F04">
      <w:pPr>
        <w:pStyle w:val="ReportMain"/>
        <w:suppressAutoHyphens/>
        <w:ind w:firstLine="709"/>
        <w:jc w:val="both"/>
      </w:pPr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Представить результаты тестирования в статистическом виде (графы диаграммы), оценить свойства распределения</w:t>
      </w:r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Разработать документ в формате </w:t>
      </w:r>
      <w:r w:rsidRPr="006076F5">
        <w:rPr>
          <w:sz w:val="28"/>
          <w:szCs w:val="28"/>
          <w:lang w:val="en-US"/>
        </w:rPr>
        <w:t>Microsoft</w:t>
      </w:r>
      <w:r w:rsidRPr="00A758C2">
        <w:rPr>
          <w:sz w:val="28"/>
          <w:szCs w:val="28"/>
        </w:rPr>
        <w:t xml:space="preserve"> </w:t>
      </w:r>
      <w:r w:rsidRPr="006076F5">
        <w:rPr>
          <w:sz w:val="28"/>
          <w:szCs w:val="28"/>
          <w:lang w:val="en-US"/>
        </w:rPr>
        <w:t>Excel</w:t>
      </w:r>
      <w:r w:rsidRPr="006076F5">
        <w:rPr>
          <w:sz w:val="28"/>
          <w:szCs w:val="28"/>
        </w:rPr>
        <w:t xml:space="preserve">, обеспечивающий компьютерное тестирование </w:t>
      </w:r>
      <w:proofErr w:type="gramStart"/>
      <w:r w:rsidRPr="006076F5">
        <w:rPr>
          <w:sz w:val="28"/>
          <w:szCs w:val="28"/>
        </w:rPr>
        <w:t>обучающихся</w:t>
      </w:r>
      <w:proofErr w:type="gramEnd"/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 с в</w:t>
      </w:r>
      <w:r w:rsidRPr="006076F5">
        <w:rPr>
          <w:sz w:val="28"/>
          <w:szCs w:val="28"/>
        </w:rPr>
        <w:t>ы</w:t>
      </w:r>
      <w:r w:rsidRPr="006076F5">
        <w:rPr>
          <w:sz w:val="28"/>
          <w:szCs w:val="28"/>
        </w:rPr>
        <w:t>бором одного правильного ответа.</w:t>
      </w:r>
    </w:p>
    <w:p w:rsidR="00C407FE" w:rsidRPr="006076F5" w:rsidRDefault="00C407FE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</w:t>
      </w:r>
      <w:r w:rsidR="008006A2" w:rsidRPr="006076F5">
        <w:rPr>
          <w:sz w:val="28"/>
          <w:szCs w:val="28"/>
        </w:rPr>
        <w:t xml:space="preserve"> </w:t>
      </w:r>
      <w:r w:rsidRPr="006076F5">
        <w:rPr>
          <w:sz w:val="28"/>
          <w:szCs w:val="28"/>
        </w:rPr>
        <w:t>с в</w:t>
      </w:r>
      <w:r w:rsidRPr="006076F5">
        <w:rPr>
          <w:sz w:val="28"/>
          <w:szCs w:val="28"/>
        </w:rPr>
        <w:t>ы</w:t>
      </w:r>
      <w:r w:rsidRPr="006076F5">
        <w:rPr>
          <w:sz w:val="28"/>
          <w:szCs w:val="28"/>
        </w:rPr>
        <w:t>бором нескольких правильных ответов.</w:t>
      </w:r>
    </w:p>
    <w:p w:rsidR="00C407FE" w:rsidRPr="006076F5" w:rsidRDefault="00C407FE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по </w:t>
      </w:r>
      <w:r w:rsidR="00223744">
        <w:rPr>
          <w:sz w:val="28"/>
          <w:szCs w:val="28"/>
        </w:rPr>
        <w:t>учебному предмету</w:t>
      </w:r>
      <w:r w:rsidRPr="006076F5">
        <w:rPr>
          <w:sz w:val="28"/>
          <w:szCs w:val="28"/>
        </w:rPr>
        <w:t xml:space="preserve"> в тестовой форме на у</w:t>
      </w:r>
      <w:r w:rsidRPr="006076F5">
        <w:rPr>
          <w:sz w:val="28"/>
          <w:szCs w:val="28"/>
        </w:rPr>
        <w:t>с</w:t>
      </w:r>
      <w:r w:rsidRPr="006076F5">
        <w:rPr>
          <w:sz w:val="28"/>
          <w:szCs w:val="28"/>
        </w:rPr>
        <w:t>тановление правильной последовательности.</w:t>
      </w:r>
    </w:p>
    <w:p w:rsidR="008006A2" w:rsidRPr="006076F5" w:rsidRDefault="008006A2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5 заданий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 на у</w:t>
      </w:r>
      <w:r w:rsidRPr="006076F5">
        <w:rPr>
          <w:sz w:val="28"/>
          <w:szCs w:val="28"/>
        </w:rPr>
        <w:t>с</w:t>
      </w:r>
      <w:r w:rsidRPr="006076F5">
        <w:rPr>
          <w:sz w:val="28"/>
          <w:szCs w:val="28"/>
        </w:rPr>
        <w:t>тановление правильной последовательности.</w:t>
      </w:r>
    </w:p>
    <w:p w:rsidR="00483B39" w:rsidRDefault="008006A2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5 тестовых заданий открытой формы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>любому учебному предмету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Выявите особенности оценивания выполнения </w:t>
      </w:r>
      <w:proofErr w:type="gramStart"/>
      <w:r w:rsidRPr="00223744">
        <w:rPr>
          <w:sz w:val="28"/>
          <w:szCs w:val="28"/>
        </w:rPr>
        <w:t>обучающимися</w:t>
      </w:r>
      <w:proofErr w:type="gramEnd"/>
      <w:r w:rsidRPr="00223744">
        <w:rPr>
          <w:sz w:val="28"/>
          <w:szCs w:val="28"/>
        </w:rPr>
        <w:t xml:space="preserve"> тест</w:t>
      </w:r>
      <w:r w:rsidRPr="00223744">
        <w:rPr>
          <w:sz w:val="28"/>
          <w:szCs w:val="28"/>
        </w:rPr>
        <w:t>о</w:t>
      </w:r>
      <w:r w:rsidRPr="00223744">
        <w:rPr>
          <w:sz w:val="28"/>
          <w:szCs w:val="28"/>
        </w:rPr>
        <w:t xml:space="preserve">вых заданий по учебному предмету.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Приведите примеры различных форм тестовых заданий по учебному предмету. Проверьте задания готового теста по учебному предмету</w:t>
      </w:r>
      <w:proofErr w:type="gramStart"/>
      <w:r w:rsidRPr="00223744">
        <w:rPr>
          <w:sz w:val="28"/>
          <w:szCs w:val="28"/>
        </w:rPr>
        <w:t>.</w:t>
      </w:r>
      <w:proofErr w:type="gramEnd"/>
      <w:r w:rsidRPr="00223744">
        <w:rPr>
          <w:sz w:val="28"/>
          <w:szCs w:val="28"/>
        </w:rPr>
        <w:t xml:space="preserve"> </w:t>
      </w:r>
      <w:proofErr w:type="gramStart"/>
      <w:r w:rsidRPr="00223744">
        <w:rPr>
          <w:sz w:val="28"/>
          <w:szCs w:val="28"/>
        </w:rPr>
        <w:t>н</w:t>
      </w:r>
      <w:proofErr w:type="gramEnd"/>
      <w:r w:rsidRPr="00223744">
        <w:rPr>
          <w:sz w:val="28"/>
          <w:szCs w:val="28"/>
        </w:rPr>
        <w:t xml:space="preserve">а соответствие требованиям, предъявляемым к тестовым заданиям.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Сконструируйте тестовые задания различной формы по учебному предмету одной теме школьного курса.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>Смоделируйте проведение тестового контроля на уроке математ</w:t>
      </w:r>
      <w:r w:rsidRPr="00223744">
        <w:rPr>
          <w:sz w:val="28"/>
          <w:szCs w:val="28"/>
        </w:rPr>
        <w:t>и</w:t>
      </w:r>
      <w:r w:rsidRPr="00223744">
        <w:rPr>
          <w:sz w:val="28"/>
          <w:szCs w:val="28"/>
        </w:rPr>
        <w:t>ки в 1-3 классах.</w:t>
      </w:r>
    </w:p>
    <w:p w:rsidR="00223744" w:rsidRPr="006076F5" w:rsidRDefault="00DB2E63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Оформите отчёт по составлению теста по математике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тестового контроля на уроке математики в  4 классе.</w:t>
      </w:r>
    </w:p>
    <w:p w:rsidR="00F61F04" w:rsidRPr="000B76A3" w:rsidRDefault="00F61F04" w:rsidP="00F61F04">
      <w:pPr>
        <w:pStyle w:val="a7"/>
        <w:tabs>
          <w:tab w:val="left" w:pos="851"/>
        </w:tabs>
        <w:spacing w:after="0"/>
        <w:ind w:left="0" w:firstLine="964"/>
        <w:jc w:val="both"/>
        <w:rPr>
          <w:b/>
          <w:snapToGrid w:val="0"/>
          <w:sz w:val="28"/>
          <w:szCs w:val="28"/>
        </w:rPr>
      </w:pPr>
    </w:p>
    <w:p w:rsidR="00223744" w:rsidRPr="00223744" w:rsidRDefault="00F61F04" w:rsidP="00223744">
      <w:pPr>
        <w:ind w:firstLine="709"/>
        <w:rPr>
          <w:b/>
          <w:sz w:val="28"/>
          <w:szCs w:val="28"/>
        </w:rPr>
      </w:pPr>
      <w:r w:rsidRPr="00223744">
        <w:rPr>
          <w:b/>
          <w:sz w:val="28"/>
          <w:szCs w:val="28"/>
        </w:rPr>
        <w:lastRenderedPageBreak/>
        <w:t xml:space="preserve">Тема </w:t>
      </w:r>
      <w:r w:rsidR="00223744" w:rsidRPr="00223744">
        <w:rPr>
          <w:b/>
          <w:sz w:val="28"/>
          <w:szCs w:val="28"/>
        </w:rPr>
        <w:t>3</w:t>
      </w:r>
      <w:r w:rsidRPr="00223744">
        <w:rPr>
          <w:b/>
          <w:sz w:val="28"/>
          <w:szCs w:val="28"/>
        </w:rPr>
        <w:t xml:space="preserve"> </w:t>
      </w:r>
      <w:r w:rsidR="00223744" w:rsidRPr="00223744">
        <w:rPr>
          <w:b/>
          <w:sz w:val="28"/>
          <w:szCs w:val="28"/>
        </w:rPr>
        <w:t xml:space="preserve">Экзаменационная комплексная работа для учащихся 4-х классов. Её содержание и организационно-технологическое обеспечение. Контрольно–измерительные материалы </w:t>
      </w:r>
    </w:p>
    <w:p w:rsidR="00F61F04" w:rsidRDefault="00F61F04" w:rsidP="00F61F04">
      <w:pPr>
        <w:spacing w:after="0" w:line="240" w:lineRule="auto"/>
        <w:ind w:firstLine="709"/>
      </w:pPr>
      <w:r>
        <w:t>.</w:t>
      </w:r>
    </w:p>
    <w:p w:rsidR="00DA7D10" w:rsidRDefault="00DA7D10" w:rsidP="00F61F04">
      <w:pPr>
        <w:spacing w:after="0" w:line="240" w:lineRule="auto"/>
        <w:ind w:firstLine="709"/>
      </w:pP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Сравните ЭКР с другими формами итоговой аттестации, выделить их преимущества и недостатки. </w:t>
      </w: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Проанализируйте несколько вариантов ЭКР. Определите разли</w:t>
      </w:r>
      <w:r w:rsidRPr="00223744">
        <w:rPr>
          <w:sz w:val="28"/>
          <w:szCs w:val="28"/>
        </w:rPr>
        <w:t>ч</w:t>
      </w:r>
      <w:r w:rsidRPr="00223744">
        <w:rPr>
          <w:sz w:val="28"/>
          <w:szCs w:val="28"/>
        </w:rPr>
        <w:t>ные способы решения одного и того же задания и прокомментируйте их с точки зр</w:t>
      </w:r>
      <w:r w:rsidRPr="00223744">
        <w:rPr>
          <w:sz w:val="28"/>
          <w:szCs w:val="28"/>
        </w:rPr>
        <w:t>е</w:t>
      </w:r>
      <w:r w:rsidRPr="00223744">
        <w:rPr>
          <w:sz w:val="28"/>
          <w:szCs w:val="28"/>
        </w:rPr>
        <w:t xml:space="preserve">ния универсальности, рациональности, индивидуального предпочтения учащихся. </w:t>
      </w: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Смоделируйте ситуации проведения инструктажа перед ЭКР. </w:t>
      </w:r>
    </w:p>
    <w:p w:rsidR="00483B39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Спроектируйте занятие по подготовке учащихся 4 класса к ЭКР и апробируйте его на занятии группы</w:t>
      </w:r>
    </w:p>
    <w:p w:rsidR="00DB2E63" w:rsidRPr="00DA7D10" w:rsidRDefault="00DB2E63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Оформите отчёт по решению одного варианта ЭКР (2013, 2014 гг.) 4 класса с краткими рекомендациями по их проверке.</w:t>
      </w:r>
    </w:p>
    <w:p w:rsidR="00F61F04" w:rsidRPr="00F61F04" w:rsidRDefault="00F61F04" w:rsidP="00F61F04"/>
    <w:p w:rsidR="00555C1D" w:rsidRDefault="00555C1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6076F5" w:rsidRPr="00B74115" w:rsidRDefault="006076F5" w:rsidP="006076F5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B7411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 w:rsidR="00DA7D10">
        <w:rPr>
          <w:rFonts w:eastAsia="Times New Roman"/>
          <w:b/>
          <w:color w:val="000000"/>
          <w:sz w:val="28"/>
          <w:szCs w:val="28"/>
        </w:rPr>
        <w:t>ний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</w:t>
      </w:r>
      <w:r w:rsidR="006076F5">
        <w:rPr>
          <w:rFonts w:eastAsia="Times New Roman"/>
          <w:sz w:val="28"/>
          <w:szCs w:val="28"/>
        </w:rPr>
        <w:t xml:space="preserve"> и оценивается в 5 баллов</w:t>
      </w:r>
      <w:r w:rsidR="006076F5" w:rsidRPr="0034660C">
        <w:rPr>
          <w:rFonts w:eastAsia="Times New Roman"/>
          <w:sz w:val="28"/>
          <w:szCs w:val="28"/>
        </w:rPr>
        <w:t xml:space="preserve">, если выполнены </w:t>
      </w:r>
      <w:r w:rsidR="006076F5">
        <w:rPr>
          <w:rFonts w:eastAsia="Times New Roman"/>
          <w:sz w:val="28"/>
          <w:szCs w:val="28"/>
        </w:rPr>
        <w:t>95%-100%</w:t>
      </w:r>
      <w:r w:rsidR="006076F5" w:rsidRPr="0034660C">
        <w:rPr>
          <w:rFonts w:eastAsia="Times New Roman"/>
          <w:sz w:val="28"/>
          <w:szCs w:val="28"/>
        </w:rPr>
        <w:t xml:space="preserve"> условия и требования, сформулированные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4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70%-94%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3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40%-70%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1-2 балла</w:t>
      </w:r>
      <w:r w:rsidR="006076F5"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="006076F5" w:rsidRPr="0034660C">
        <w:rPr>
          <w:rFonts w:eastAsia="Times New Roman"/>
          <w:sz w:val="28"/>
          <w:szCs w:val="28"/>
        </w:rPr>
        <w:t>выполнены</w:t>
      </w:r>
      <w:proofErr w:type="gramEnd"/>
      <w:r w:rsidR="006076F5" w:rsidRPr="0034660C">
        <w:rPr>
          <w:rFonts w:eastAsia="Times New Roman"/>
          <w:sz w:val="28"/>
          <w:szCs w:val="28"/>
        </w:rPr>
        <w:t xml:space="preserve"> </w:t>
      </w:r>
      <w:r w:rsidR="006076F5">
        <w:rPr>
          <w:rFonts w:eastAsia="Times New Roman"/>
          <w:sz w:val="28"/>
          <w:szCs w:val="28"/>
        </w:rPr>
        <w:t xml:space="preserve">менее 40%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Pr="001535CE" w:rsidRDefault="006076F5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5E0AF5" w:rsidRPr="005E0AF5" w:rsidRDefault="004F3880" w:rsidP="0056563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E0AF5" w:rsidRPr="00DC3EB1" w:rsidRDefault="005E0AF5" w:rsidP="00565630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4F3880" w:rsidRPr="004F3880" w:rsidRDefault="001535CE" w:rsidP="000F053D">
      <w:pPr>
        <w:pStyle w:val="2"/>
      </w:pPr>
      <w:bookmarkStart w:id="8" w:name="_Toc445844538"/>
      <w:r w:rsidRPr="001535CE">
        <w:t>Блок</w:t>
      </w:r>
      <w:proofErr w:type="gramStart"/>
      <w:r w:rsidRPr="001535CE">
        <w:t xml:space="preserve"> С</w:t>
      </w:r>
      <w:proofErr w:type="gramEnd"/>
      <w:r w:rsidR="004F3880">
        <w:t xml:space="preserve"> - </w:t>
      </w:r>
      <w:r w:rsidR="00092F16" w:rsidRPr="00092F16">
        <w:t xml:space="preserve">Оценочные средства для диагностирования </w:t>
      </w:r>
      <w:proofErr w:type="spellStart"/>
      <w:r w:rsidR="00092F16" w:rsidRPr="00092F16">
        <w:t>сформированности</w:t>
      </w:r>
      <w:proofErr w:type="spellEnd"/>
      <w:r w:rsidR="00092F16" w:rsidRPr="00092F16">
        <w:t xml:space="preserve"> уровня компетенций – «владеть»</w:t>
      </w:r>
      <w:bookmarkEnd w:id="8"/>
    </w:p>
    <w:p w:rsidR="001535CE" w:rsidRPr="00B609D6" w:rsidRDefault="001535CE" w:rsidP="00B609D6"/>
    <w:p w:rsidR="00CA0C00" w:rsidRDefault="00DB2E63" w:rsidP="00CA0C00">
      <w:pPr>
        <w:pStyle w:val="ReportMain"/>
        <w:suppressAutoHyphens/>
        <w:ind w:firstLine="709"/>
        <w:jc w:val="both"/>
        <w:rPr>
          <w:i/>
        </w:rPr>
      </w:pPr>
      <w:r>
        <w:rPr>
          <w:b/>
        </w:rPr>
        <w:t>Тема</w:t>
      </w:r>
      <w:r w:rsidR="00CA0C00">
        <w:rPr>
          <w:b/>
        </w:rPr>
        <w:t xml:space="preserve"> 1 </w:t>
      </w:r>
      <w:r w:rsidRPr="00DB2E63">
        <w:rPr>
          <w:b/>
        </w:rPr>
        <w:t>Виды, формы и организация контроля качества обучения. Оценка, её функции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7C12">
        <w:rPr>
          <w:sz w:val="28"/>
          <w:szCs w:val="28"/>
        </w:rPr>
        <w:t>Перечень заданий и вопросов изучения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C77C12">
        <w:rPr>
          <w:sz w:val="28"/>
          <w:szCs w:val="28"/>
        </w:rPr>
        <w:t>С</w:t>
      </w:r>
      <w:proofErr w:type="gramEnd"/>
      <w:r w:rsidRPr="00C77C12">
        <w:rPr>
          <w:sz w:val="28"/>
          <w:szCs w:val="28"/>
        </w:rPr>
        <w:t>оставить план-схему нормативного документа, определяющего качество о</w:t>
      </w:r>
      <w:r w:rsidRPr="00C77C12">
        <w:rPr>
          <w:sz w:val="28"/>
          <w:szCs w:val="28"/>
        </w:rPr>
        <w:t>б</w:t>
      </w:r>
      <w:r w:rsidRPr="00C77C12">
        <w:rPr>
          <w:sz w:val="28"/>
          <w:szCs w:val="28"/>
        </w:rPr>
        <w:t>разования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C77C12">
        <w:rPr>
          <w:sz w:val="28"/>
          <w:szCs w:val="28"/>
        </w:rPr>
        <w:t>П</w:t>
      </w:r>
      <w:proofErr w:type="gramEnd"/>
      <w:r w:rsidRPr="00C77C12">
        <w:rPr>
          <w:sz w:val="28"/>
          <w:szCs w:val="28"/>
        </w:rPr>
        <w:t xml:space="preserve">одготовить в письменном виде методику оценки качества </w:t>
      </w:r>
      <w:proofErr w:type="spellStart"/>
      <w:r w:rsidRPr="00C77C12">
        <w:rPr>
          <w:sz w:val="28"/>
          <w:szCs w:val="28"/>
        </w:rPr>
        <w:t>ЗУНов</w:t>
      </w:r>
      <w:proofErr w:type="spellEnd"/>
      <w:r w:rsidRPr="00C77C12">
        <w:rPr>
          <w:sz w:val="28"/>
          <w:szCs w:val="28"/>
        </w:rPr>
        <w:t xml:space="preserve"> и комп</w:t>
      </w:r>
      <w:r w:rsidRPr="00C77C12">
        <w:rPr>
          <w:sz w:val="28"/>
          <w:szCs w:val="28"/>
        </w:rPr>
        <w:t>е</w:t>
      </w:r>
      <w:r w:rsidRPr="00C77C12">
        <w:rPr>
          <w:sz w:val="28"/>
          <w:szCs w:val="28"/>
        </w:rPr>
        <w:t>тенций учащихся согласно стандартам нового поколения</w:t>
      </w:r>
    </w:p>
    <w:p w:rsidR="00DB2E63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C77C12">
        <w:rPr>
          <w:sz w:val="28"/>
          <w:szCs w:val="28"/>
        </w:rPr>
        <w:t>О</w:t>
      </w:r>
      <w:proofErr w:type="gramEnd"/>
      <w:r w:rsidRPr="00C77C12">
        <w:rPr>
          <w:sz w:val="28"/>
          <w:szCs w:val="28"/>
        </w:rPr>
        <w:t>ценить долю (низкая – средняя – высокая) различных образовательных до</w:t>
      </w:r>
      <w:r w:rsidRPr="00C77C12">
        <w:rPr>
          <w:sz w:val="28"/>
          <w:szCs w:val="28"/>
        </w:rPr>
        <w:t>с</w:t>
      </w:r>
      <w:r w:rsidRPr="00C77C12">
        <w:rPr>
          <w:sz w:val="28"/>
          <w:szCs w:val="28"/>
        </w:rPr>
        <w:t>тижений в рамках разных подходов к СО; объяснить причину такого распределения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047"/>
        <w:gridCol w:w="1764"/>
        <w:gridCol w:w="1852"/>
        <w:gridCol w:w="1983"/>
        <w:gridCol w:w="1916"/>
      </w:tblGrid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Традиционный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proofErr w:type="spellStart"/>
            <w:r w:rsidRPr="00DB2E63">
              <w:rPr>
                <w:szCs w:val="28"/>
              </w:rPr>
              <w:t>Субьект-субьектный</w:t>
            </w:r>
            <w:proofErr w:type="spellEnd"/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proofErr w:type="spellStart"/>
            <w:r w:rsidRPr="00DB2E63">
              <w:rPr>
                <w:szCs w:val="28"/>
              </w:rPr>
              <w:t>Личностно-ориент-ный</w:t>
            </w:r>
            <w:proofErr w:type="spellEnd"/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proofErr w:type="spellStart"/>
            <w:r w:rsidRPr="00DB2E63">
              <w:rPr>
                <w:szCs w:val="28"/>
              </w:rPr>
              <w:t>Деятельностный</w:t>
            </w:r>
            <w:proofErr w:type="spellEnd"/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Традиционные знания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Прагматические знания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 xml:space="preserve">Знания на развитие </w:t>
            </w:r>
            <w:proofErr w:type="spellStart"/>
            <w:r w:rsidRPr="00DB2E63">
              <w:rPr>
                <w:szCs w:val="28"/>
              </w:rPr>
              <w:t>творч</w:t>
            </w:r>
            <w:proofErr w:type="spellEnd"/>
            <w:r w:rsidRPr="00DB2E63">
              <w:rPr>
                <w:szCs w:val="28"/>
              </w:rPr>
              <w:t>. способностей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Умения и навыки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Учебные компетенции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</w:tbl>
    <w:p w:rsidR="00CA0C00" w:rsidRDefault="00CA0C00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p w:rsidR="007B2469" w:rsidRDefault="00DB2E63" w:rsidP="007B2469">
      <w:pPr>
        <w:pStyle w:val="ReportMain"/>
        <w:suppressAutoHyphens/>
        <w:ind w:firstLine="709"/>
        <w:jc w:val="both"/>
      </w:pPr>
      <w:r>
        <w:rPr>
          <w:sz w:val="28"/>
          <w:szCs w:val="28"/>
        </w:rPr>
        <w:t>5</w:t>
      </w:r>
      <w:r w:rsidR="00682082">
        <w:rPr>
          <w:sz w:val="28"/>
          <w:szCs w:val="28"/>
        </w:rPr>
        <w:t xml:space="preserve">. </w:t>
      </w:r>
      <w:r w:rsidR="007B2469" w:rsidRPr="00C77C12">
        <w:rPr>
          <w:sz w:val="28"/>
          <w:szCs w:val="28"/>
        </w:rPr>
        <w:t xml:space="preserve">Подготовить </w:t>
      </w:r>
      <w:proofErr w:type="gramStart"/>
      <w:r w:rsidR="007B2469" w:rsidRPr="00C77C12">
        <w:rPr>
          <w:sz w:val="28"/>
          <w:szCs w:val="28"/>
        </w:rPr>
        <w:t>сообщение про опыт</w:t>
      </w:r>
      <w:proofErr w:type="gramEnd"/>
      <w:r w:rsidR="007B2469" w:rsidRPr="00C77C12">
        <w:rPr>
          <w:sz w:val="28"/>
          <w:szCs w:val="28"/>
        </w:rPr>
        <w:t xml:space="preserve"> оценивания </w:t>
      </w:r>
      <w:proofErr w:type="spellStart"/>
      <w:r w:rsidR="007B2469" w:rsidRPr="00C77C12">
        <w:rPr>
          <w:sz w:val="28"/>
          <w:szCs w:val="28"/>
        </w:rPr>
        <w:t>ЗУНов</w:t>
      </w:r>
      <w:proofErr w:type="spellEnd"/>
      <w:r w:rsidR="007B2469" w:rsidRPr="00C77C12">
        <w:rPr>
          <w:sz w:val="28"/>
          <w:szCs w:val="28"/>
        </w:rPr>
        <w:t xml:space="preserve"> в практике известных педагогов (Ш.А. </w:t>
      </w:r>
      <w:proofErr w:type="spellStart"/>
      <w:r w:rsidR="007B2469" w:rsidRPr="00C77C12">
        <w:rPr>
          <w:sz w:val="28"/>
          <w:szCs w:val="28"/>
        </w:rPr>
        <w:t>Амонашвили</w:t>
      </w:r>
      <w:proofErr w:type="spellEnd"/>
      <w:r w:rsidR="007B2469" w:rsidRPr="00C77C12">
        <w:rPr>
          <w:sz w:val="28"/>
          <w:szCs w:val="28"/>
        </w:rPr>
        <w:t>, В.Ф, Шаталов, М.П. Щетинин и др.)</w:t>
      </w:r>
      <w:r w:rsidR="007B2469">
        <w:rPr>
          <w:sz w:val="28"/>
          <w:szCs w:val="28"/>
        </w:rPr>
        <w:t xml:space="preserve"> – 3 + 3 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t>6</w:t>
      </w:r>
      <w:proofErr w:type="gramStart"/>
      <w:r w:rsidR="007B2469">
        <w:t xml:space="preserve"> </w:t>
      </w:r>
      <w:r w:rsidR="007B2469" w:rsidRPr="00C77C12">
        <w:rPr>
          <w:sz w:val="28"/>
          <w:szCs w:val="28"/>
        </w:rPr>
        <w:t>Р</w:t>
      </w:r>
      <w:proofErr w:type="gramEnd"/>
      <w:r w:rsidR="007B2469" w:rsidRPr="00C77C12">
        <w:rPr>
          <w:sz w:val="28"/>
          <w:szCs w:val="28"/>
        </w:rPr>
        <w:t xml:space="preserve">азработать план контроля </w:t>
      </w:r>
      <w:proofErr w:type="spellStart"/>
      <w:r w:rsidR="007B2469" w:rsidRPr="00C77C12">
        <w:rPr>
          <w:sz w:val="28"/>
          <w:szCs w:val="28"/>
        </w:rPr>
        <w:t>ЗУНов</w:t>
      </w:r>
      <w:proofErr w:type="spellEnd"/>
      <w:r w:rsidR="007B2469" w:rsidRPr="00C77C12">
        <w:rPr>
          <w:sz w:val="28"/>
          <w:szCs w:val="28"/>
        </w:rPr>
        <w:t xml:space="preserve"> по конкретному курсу (для конкретного возраста учащихся), описывающий виды, форм и современные средства текущего, рубежного и итогового контроля</w:t>
      </w:r>
      <w:r w:rsidR="007B2469">
        <w:rPr>
          <w:sz w:val="28"/>
          <w:szCs w:val="28"/>
        </w:rPr>
        <w:t xml:space="preserve"> – 6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 w:rsidR="007B2469">
        <w:rPr>
          <w:sz w:val="28"/>
          <w:szCs w:val="28"/>
        </w:rPr>
        <w:t xml:space="preserve"> </w:t>
      </w:r>
      <w:r w:rsidR="007B2469" w:rsidRPr="00C77C12">
        <w:rPr>
          <w:sz w:val="28"/>
          <w:szCs w:val="28"/>
        </w:rPr>
        <w:t>Н</w:t>
      </w:r>
      <w:proofErr w:type="gramEnd"/>
      <w:r w:rsidR="007B2469" w:rsidRPr="00C77C12">
        <w:rPr>
          <w:sz w:val="28"/>
          <w:szCs w:val="28"/>
        </w:rPr>
        <w:t>аписать конспект  или представить план-схему статьи о мониторинге качества обучения</w:t>
      </w:r>
      <w:r w:rsidR="007B2469">
        <w:rPr>
          <w:sz w:val="28"/>
          <w:szCs w:val="28"/>
        </w:rPr>
        <w:t xml:space="preserve"> – 3+3 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 w:rsidR="007B2469">
        <w:rPr>
          <w:sz w:val="28"/>
          <w:szCs w:val="28"/>
        </w:rPr>
        <w:t xml:space="preserve"> З</w:t>
      </w:r>
      <w:proofErr w:type="gramEnd"/>
      <w:r w:rsidR="007B2469">
        <w:rPr>
          <w:sz w:val="28"/>
          <w:szCs w:val="28"/>
        </w:rPr>
        <w:t xml:space="preserve">аполнить таблицу – 3 </w:t>
      </w:r>
    </w:p>
    <w:p w:rsidR="007B2469" w:rsidRDefault="007B2469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tbl>
      <w:tblPr>
        <w:tblStyle w:val="af0"/>
        <w:tblW w:w="0" w:type="auto"/>
        <w:jc w:val="center"/>
        <w:tblLook w:val="04A0"/>
      </w:tblPr>
      <w:tblGrid>
        <w:gridCol w:w="2640"/>
        <w:gridCol w:w="2640"/>
        <w:gridCol w:w="2641"/>
      </w:tblGrid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Цель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Организатор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Инструменты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A031A0" w:rsidRPr="00C83905" w:rsidRDefault="00A031A0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p w:rsidR="00A031A0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31A0">
        <w:rPr>
          <w:sz w:val="28"/>
          <w:szCs w:val="28"/>
        </w:rPr>
        <w:t>.</w:t>
      </w:r>
      <w:r w:rsidR="00901467" w:rsidRPr="00901467">
        <w:rPr>
          <w:sz w:val="28"/>
          <w:szCs w:val="28"/>
        </w:rPr>
        <w:t xml:space="preserve"> </w:t>
      </w:r>
      <w:r w:rsidR="00901467" w:rsidRPr="00C77C12">
        <w:rPr>
          <w:sz w:val="28"/>
          <w:szCs w:val="28"/>
        </w:rPr>
        <w:t xml:space="preserve">Заполнить таблицу «Сравнительные преимущества и недостатки различных способов балльного оценивания» (традиционная 5-балльная шкала, 10-балльная шкала, </w:t>
      </w:r>
      <w:proofErr w:type="spellStart"/>
      <w:r w:rsidR="00901467" w:rsidRPr="00C77C12">
        <w:rPr>
          <w:sz w:val="28"/>
          <w:szCs w:val="28"/>
        </w:rPr>
        <w:t>безотметочное</w:t>
      </w:r>
      <w:proofErr w:type="spellEnd"/>
      <w:r w:rsidR="00901467" w:rsidRPr="00C77C12">
        <w:rPr>
          <w:sz w:val="28"/>
          <w:szCs w:val="28"/>
        </w:rPr>
        <w:t xml:space="preserve"> обучение)</w:t>
      </w:r>
      <w:r w:rsidR="00F040DA">
        <w:rPr>
          <w:sz w:val="28"/>
          <w:szCs w:val="28"/>
        </w:rPr>
        <w:t xml:space="preserve"> – 3 </w:t>
      </w:r>
    </w:p>
    <w:p w:rsidR="00474386" w:rsidRPr="00754D3D" w:rsidRDefault="00DB2E63" w:rsidP="00CA0C00">
      <w:pPr>
        <w:pStyle w:val="ReportMain"/>
        <w:suppressAutoHyphens/>
        <w:ind w:firstLine="709"/>
        <w:jc w:val="both"/>
      </w:pPr>
      <w:r>
        <w:lastRenderedPageBreak/>
        <w:t>10</w:t>
      </w:r>
      <w:proofErr w:type="gramStart"/>
      <w:r w:rsidR="00F040DA">
        <w:t xml:space="preserve"> </w:t>
      </w:r>
      <w:r w:rsidR="00F040DA" w:rsidRPr="00C77C12">
        <w:rPr>
          <w:sz w:val="28"/>
          <w:szCs w:val="28"/>
        </w:rPr>
        <w:t>П</w:t>
      </w:r>
      <w:proofErr w:type="gramEnd"/>
      <w:r w:rsidR="00F040DA" w:rsidRPr="00C77C12">
        <w:rPr>
          <w:sz w:val="28"/>
          <w:szCs w:val="28"/>
        </w:rPr>
        <w:t xml:space="preserve">одготовить аргументы (в структуре кейса дебатов) ЗА масштабное использование рейтинга и </w:t>
      </w:r>
      <w:proofErr w:type="spellStart"/>
      <w:r w:rsidR="00F040DA" w:rsidRPr="00C77C12">
        <w:rPr>
          <w:sz w:val="28"/>
          <w:szCs w:val="28"/>
        </w:rPr>
        <w:t>портфолио</w:t>
      </w:r>
      <w:proofErr w:type="spellEnd"/>
      <w:r w:rsidR="00F040DA" w:rsidRPr="00C77C12">
        <w:rPr>
          <w:sz w:val="28"/>
          <w:szCs w:val="28"/>
        </w:rPr>
        <w:t xml:space="preserve"> в российской системе образования</w:t>
      </w:r>
      <w:r w:rsidR="00F040DA">
        <w:rPr>
          <w:sz w:val="28"/>
          <w:szCs w:val="28"/>
        </w:rPr>
        <w:t xml:space="preserve"> – 3 </w:t>
      </w:r>
    </w:p>
    <w:p w:rsidR="00F040DA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b/>
        </w:rPr>
        <w:t>11</w:t>
      </w:r>
      <w:proofErr w:type="gramStart"/>
      <w:r w:rsidR="00F040DA">
        <w:rPr>
          <w:b/>
        </w:rPr>
        <w:t xml:space="preserve"> </w:t>
      </w:r>
      <w:r w:rsidR="00F040DA" w:rsidRPr="00C77C12">
        <w:rPr>
          <w:sz w:val="28"/>
          <w:szCs w:val="28"/>
        </w:rPr>
        <w:t>П</w:t>
      </w:r>
      <w:proofErr w:type="gramEnd"/>
      <w:r w:rsidR="00F040DA" w:rsidRPr="00C77C12">
        <w:rPr>
          <w:sz w:val="28"/>
          <w:szCs w:val="28"/>
        </w:rPr>
        <w:t xml:space="preserve">одготовить аргументы (в структуре кейса дебатов) ПРОТИВ масштабного использования рейтинга и </w:t>
      </w:r>
      <w:proofErr w:type="spellStart"/>
      <w:r w:rsidR="00F040DA" w:rsidRPr="00C77C12">
        <w:rPr>
          <w:sz w:val="28"/>
          <w:szCs w:val="28"/>
        </w:rPr>
        <w:t>портфолио</w:t>
      </w:r>
      <w:proofErr w:type="spellEnd"/>
      <w:r w:rsidR="00F040DA" w:rsidRPr="00C77C12">
        <w:rPr>
          <w:sz w:val="28"/>
          <w:szCs w:val="28"/>
        </w:rPr>
        <w:t xml:space="preserve"> в российской системе образования</w:t>
      </w:r>
      <w:r w:rsidR="00F040DA">
        <w:rPr>
          <w:sz w:val="28"/>
          <w:szCs w:val="28"/>
        </w:rPr>
        <w:t xml:space="preserve"> – 3 </w:t>
      </w:r>
    </w:p>
    <w:p w:rsidR="00F040DA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 w:rsidR="00F040DA">
        <w:rPr>
          <w:sz w:val="28"/>
          <w:szCs w:val="28"/>
        </w:rPr>
        <w:t xml:space="preserve"> </w:t>
      </w:r>
      <w:r w:rsidR="00F040DA" w:rsidRPr="00C77C12">
        <w:rPr>
          <w:sz w:val="28"/>
          <w:szCs w:val="28"/>
        </w:rPr>
        <w:t>Р</w:t>
      </w:r>
      <w:proofErr w:type="gramEnd"/>
      <w:r w:rsidR="00F040DA" w:rsidRPr="00C77C12">
        <w:rPr>
          <w:sz w:val="28"/>
          <w:szCs w:val="28"/>
        </w:rPr>
        <w:t xml:space="preserve">азработать систему заданий для тематического </w:t>
      </w:r>
      <w:proofErr w:type="spellStart"/>
      <w:r w:rsidR="00F040DA" w:rsidRPr="00C77C12">
        <w:rPr>
          <w:sz w:val="28"/>
          <w:szCs w:val="28"/>
        </w:rPr>
        <w:t>портфолио</w:t>
      </w:r>
      <w:proofErr w:type="spellEnd"/>
      <w:r w:rsidR="00F040DA" w:rsidRPr="00C77C12">
        <w:rPr>
          <w:sz w:val="28"/>
          <w:szCs w:val="28"/>
        </w:rPr>
        <w:t xml:space="preserve"> по конкретному учебному курсу, с указанием балльного веса каждого задания и критериев выставления заданий и критериев выставления баллов.</w:t>
      </w:r>
      <w:r w:rsidR="00F040DA">
        <w:rPr>
          <w:sz w:val="28"/>
          <w:szCs w:val="28"/>
        </w:rPr>
        <w:t xml:space="preserve"> – 3 </w:t>
      </w:r>
    </w:p>
    <w:p w:rsidR="00DB2E63" w:rsidRPr="00DB2E63" w:rsidRDefault="00DB2E63" w:rsidP="00DB2E63">
      <w:pPr>
        <w:pStyle w:val="ReportMain"/>
        <w:suppressAutoHyphens/>
        <w:ind w:firstLine="709"/>
        <w:jc w:val="both"/>
        <w:rPr>
          <w:sz w:val="28"/>
        </w:rPr>
      </w:pPr>
      <w:r w:rsidRPr="00DB2E63">
        <w:rPr>
          <w:sz w:val="28"/>
        </w:rPr>
        <w:t>13</w:t>
      </w:r>
      <w:proofErr w:type="gramStart"/>
      <w:r w:rsidRPr="00DB2E63">
        <w:rPr>
          <w:sz w:val="28"/>
        </w:rPr>
        <w:t xml:space="preserve"> С</w:t>
      </w:r>
      <w:proofErr w:type="gramEnd"/>
      <w:r w:rsidRPr="00DB2E63">
        <w:rPr>
          <w:sz w:val="28"/>
        </w:rPr>
        <w:t>конструируйте контрольно-диагностическое задание по одной из тем курса математики начальной школы. Опишите подходы к интерпретации результатов его проведения.</w:t>
      </w:r>
    </w:p>
    <w:p w:rsidR="00F040DA" w:rsidRPr="00DB2E63" w:rsidRDefault="00DB2E63" w:rsidP="00DB2E63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14</w:t>
      </w:r>
      <w:proofErr w:type="gramStart"/>
      <w:r w:rsidRPr="00DB2E63">
        <w:rPr>
          <w:sz w:val="28"/>
        </w:rPr>
        <w:t xml:space="preserve"> С</w:t>
      </w:r>
      <w:proofErr w:type="gramEnd"/>
      <w:r w:rsidRPr="00DB2E63">
        <w:rPr>
          <w:sz w:val="28"/>
        </w:rPr>
        <w:t>конструируйте комплект листов обратной связи для организации формирующего оценивания по одной из тем школьного курса математики. Опишите модель урока математики с использованием разработанных материалов.</w:t>
      </w:r>
    </w:p>
    <w:p w:rsidR="00DB2E63" w:rsidRPr="00DB2E63" w:rsidRDefault="00DB2E63" w:rsidP="00CA0C00">
      <w:pPr>
        <w:pStyle w:val="ReportMain"/>
        <w:suppressAutoHyphens/>
        <w:ind w:firstLine="709"/>
        <w:jc w:val="both"/>
      </w:pPr>
    </w:p>
    <w:p w:rsidR="00CA0C00" w:rsidRDefault="00DB2E63" w:rsidP="00DB2E63">
      <w:pPr>
        <w:pStyle w:val="ReportMain"/>
        <w:suppressAutoHyphens/>
        <w:ind w:firstLine="964"/>
        <w:jc w:val="both"/>
      </w:pPr>
      <w:r>
        <w:rPr>
          <w:b/>
        </w:rPr>
        <w:t>Тема</w:t>
      </w:r>
      <w:r w:rsidR="00CA0C00">
        <w:rPr>
          <w:b/>
        </w:rPr>
        <w:t xml:space="preserve"> </w:t>
      </w:r>
      <w:r>
        <w:rPr>
          <w:b/>
        </w:rPr>
        <w:t>2</w:t>
      </w:r>
      <w:r w:rsidR="00CA0C00">
        <w:rPr>
          <w:b/>
        </w:rPr>
        <w:t xml:space="preserve"> </w:t>
      </w:r>
      <w:r w:rsidRPr="00DB2E63">
        <w:rPr>
          <w:b/>
        </w:rPr>
        <w:t>Развитие системы тестирования в России и за рубежом. Психолого-педагогические  аспекты тестирования</w:t>
      </w:r>
      <w:r w:rsidR="00CA0C00">
        <w:t>.</w:t>
      </w:r>
    </w:p>
    <w:p w:rsidR="00682082" w:rsidRDefault="00682082" w:rsidP="00682082">
      <w:pPr>
        <w:pStyle w:val="ReportMain"/>
        <w:suppressAutoHyphens/>
        <w:ind w:firstLine="964"/>
        <w:jc w:val="both"/>
      </w:pPr>
    </w:p>
    <w:p w:rsidR="00F040DA" w:rsidRDefault="007B2469" w:rsidP="00682082">
      <w:pPr>
        <w:pStyle w:val="ReportMain"/>
        <w:suppressAutoHyphens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12">
        <w:rPr>
          <w:sz w:val="28"/>
          <w:szCs w:val="28"/>
        </w:rPr>
        <w:t xml:space="preserve">Найти в сети Интернет программу-оболочку и с помощью этой программы подготовить электронный тест по любой из тем </w:t>
      </w:r>
      <w:r>
        <w:rPr>
          <w:sz w:val="28"/>
          <w:szCs w:val="28"/>
        </w:rPr>
        <w:t>школьного курса - 3</w:t>
      </w:r>
    </w:p>
    <w:p w:rsidR="007B2469" w:rsidRDefault="007B2469" w:rsidP="00682082">
      <w:pPr>
        <w:pStyle w:val="ReportMain"/>
        <w:suppressAutoHyphens/>
        <w:ind w:firstLine="964"/>
        <w:jc w:val="both"/>
        <w:rPr>
          <w:sz w:val="28"/>
          <w:szCs w:val="28"/>
        </w:rPr>
      </w:pPr>
      <w:r>
        <w:t xml:space="preserve">2. </w:t>
      </w:r>
      <w:r w:rsidRPr="00C77C12">
        <w:rPr>
          <w:sz w:val="28"/>
          <w:szCs w:val="28"/>
        </w:rPr>
        <w:t xml:space="preserve">Разработать документ в формате </w:t>
      </w:r>
      <w:r w:rsidRPr="00C77C12">
        <w:rPr>
          <w:sz w:val="28"/>
          <w:szCs w:val="28"/>
          <w:lang w:val="en-US"/>
        </w:rPr>
        <w:t>Microsoft</w:t>
      </w:r>
      <w:r w:rsidRPr="00C77C12">
        <w:rPr>
          <w:sz w:val="28"/>
          <w:szCs w:val="28"/>
        </w:rPr>
        <w:t xml:space="preserve"> </w:t>
      </w:r>
      <w:r w:rsidRPr="00C77C12">
        <w:rPr>
          <w:sz w:val="28"/>
          <w:szCs w:val="28"/>
          <w:lang w:val="en-US"/>
        </w:rPr>
        <w:t>Excel</w:t>
      </w:r>
      <w:r w:rsidRPr="00C77C12">
        <w:rPr>
          <w:sz w:val="28"/>
          <w:szCs w:val="28"/>
        </w:rPr>
        <w:t>, обеспечивающий компьютерн</w:t>
      </w:r>
      <w:r>
        <w:rPr>
          <w:sz w:val="28"/>
          <w:szCs w:val="28"/>
        </w:rPr>
        <w:t xml:space="preserve">ую обработку данных по  результатам контроля (можно выбрать любую тему по информатике школьного курса) – 6 </w:t>
      </w:r>
    </w:p>
    <w:p w:rsidR="00DB2E63" w:rsidRDefault="00DB2E63" w:rsidP="00682082">
      <w:pPr>
        <w:pStyle w:val="ReportMain"/>
        <w:suppressAutoHyphens/>
        <w:ind w:firstLine="964"/>
        <w:jc w:val="both"/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азработайте структуру и содержание дидактического теста по одной из тем школьного курса одного учебного предмета (на выбор). Подготовьте вопросы для обсуждения с использованием презентации материалов.</w:t>
      </w:r>
    </w:p>
    <w:p w:rsidR="00F040DA" w:rsidRDefault="00F040DA" w:rsidP="00CA0C00">
      <w:pPr>
        <w:pStyle w:val="ReportMain"/>
        <w:suppressAutoHyphens/>
        <w:ind w:firstLine="709"/>
        <w:jc w:val="both"/>
      </w:pPr>
    </w:p>
    <w:p w:rsidR="00CA0C00" w:rsidRDefault="00DB2E63" w:rsidP="00CA0C0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Тема 3</w:t>
      </w:r>
      <w:r w:rsidR="00CA0C00">
        <w:rPr>
          <w:b/>
        </w:rPr>
        <w:t xml:space="preserve"> </w:t>
      </w:r>
      <w:r w:rsidRPr="00DB2E63">
        <w:rPr>
          <w:b/>
        </w:rPr>
        <w:t>Экзаменационная комплексная работа для учащихся 4-х классов. Её содержание и организационно-технологическое обеспечение. Контрольно–измерительные материалы</w:t>
      </w:r>
    </w:p>
    <w:p w:rsidR="00DB2E63" w:rsidRDefault="00DB2E63" w:rsidP="00CA0C00">
      <w:pPr>
        <w:pStyle w:val="ReportMain"/>
        <w:suppressAutoHyphens/>
        <w:ind w:firstLine="709"/>
        <w:jc w:val="both"/>
      </w:pPr>
    </w:p>
    <w:p w:rsidR="007B2469" w:rsidRDefault="007B2469" w:rsidP="007B2469">
      <w:pPr>
        <w:pStyle w:val="ReportMain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12">
        <w:rPr>
          <w:sz w:val="28"/>
          <w:szCs w:val="28"/>
        </w:rPr>
        <w:t xml:space="preserve">Найти и </w:t>
      </w:r>
      <w:proofErr w:type="spellStart"/>
      <w:r w:rsidRPr="00C77C12">
        <w:rPr>
          <w:sz w:val="28"/>
          <w:szCs w:val="28"/>
        </w:rPr>
        <w:t>прорешать</w:t>
      </w:r>
      <w:proofErr w:type="spellEnd"/>
      <w:r w:rsidRPr="00C77C12">
        <w:rPr>
          <w:sz w:val="28"/>
          <w:szCs w:val="28"/>
        </w:rPr>
        <w:t xml:space="preserve"> тестовые задания </w:t>
      </w:r>
      <w:r>
        <w:rPr>
          <w:sz w:val="28"/>
          <w:szCs w:val="28"/>
        </w:rPr>
        <w:t xml:space="preserve"> одного варианта </w:t>
      </w:r>
      <w:r w:rsidR="00DB2E63">
        <w:rPr>
          <w:sz w:val="28"/>
          <w:szCs w:val="28"/>
        </w:rPr>
        <w:t>ЭКР</w:t>
      </w:r>
      <w:r>
        <w:rPr>
          <w:sz w:val="28"/>
          <w:szCs w:val="28"/>
        </w:rPr>
        <w:t xml:space="preserve">– 3 </w:t>
      </w:r>
    </w:p>
    <w:p w:rsidR="007B2469" w:rsidRDefault="007B2469" w:rsidP="007B2469">
      <w:pPr>
        <w:pStyle w:val="ReportMain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7C12">
        <w:rPr>
          <w:sz w:val="28"/>
          <w:szCs w:val="28"/>
        </w:rPr>
        <w:t xml:space="preserve">Проанализировать, в какой мере различные типы заданий </w:t>
      </w:r>
      <w:r w:rsidR="00DB2E63">
        <w:rPr>
          <w:sz w:val="28"/>
          <w:szCs w:val="28"/>
        </w:rPr>
        <w:t>ЭКР</w:t>
      </w:r>
      <w:r w:rsidRPr="00C77C12">
        <w:rPr>
          <w:sz w:val="28"/>
          <w:szCs w:val="28"/>
        </w:rPr>
        <w:t xml:space="preserve"> контролируют степень учебных достижений, с помощью следующей таблицы:</w:t>
      </w:r>
      <w:r w:rsidR="006918BF">
        <w:rPr>
          <w:sz w:val="28"/>
          <w:szCs w:val="28"/>
        </w:rPr>
        <w:t xml:space="preserve"> - 3 </w:t>
      </w:r>
    </w:p>
    <w:p w:rsidR="006918BF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709" w:type="dxa"/>
        <w:tblLook w:val="04A0"/>
      </w:tblPr>
      <w:tblGrid>
        <w:gridCol w:w="2943"/>
        <w:gridCol w:w="2410"/>
        <w:gridCol w:w="2036"/>
        <w:gridCol w:w="2464"/>
      </w:tblGrid>
      <w:tr w:rsidR="006918BF" w:rsidRPr="00DB2E63" w:rsidTr="00DB2E63">
        <w:tc>
          <w:tcPr>
            <w:tcW w:w="2943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</w:t>
            </w:r>
            <w:proofErr w:type="gramStart"/>
            <w:r w:rsidRPr="00DB2E63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2036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</w:t>
            </w:r>
            <w:proofErr w:type="gramStart"/>
            <w:r w:rsidRPr="00DB2E63">
              <w:rPr>
                <w:szCs w:val="28"/>
              </w:rPr>
              <w:t xml:space="preserve"> В</w:t>
            </w:r>
            <w:proofErr w:type="gramEnd"/>
          </w:p>
        </w:tc>
        <w:tc>
          <w:tcPr>
            <w:tcW w:w="2464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</w:t>
            </w:r>
            <w:proofErr w:type="gramStart"/>
            <w:r w:rsidRPr="00DB2E63">
              <w:rPr>
                <w:szCs w:val="28"/>
              </w:rPr>
              <w:t xml:space="preserve"> С</w:t>
            </w:r>
            <w:proofErr w:type="gramEnd"/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Традиционные знания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Прагматические знания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Знания на развитие тво</w:t>
            </w:r>
            <w:r w:rsidRPr="00DB2E63">
              <w:rPr>
                <w:szCs w:val="28"/>
              </w:rPr>
              <w:t>р</w:t>
            </w:r>
            <w:r w:rsidRPr="00DB2E63">
              <w:rPr>
                <w:szCs w:val="28"/>
              </w:rPr>
              <w:t>ческих способностей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Умения и навыки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Учебные компетенции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6918BF" w:rsidRDefault="006918BF" w:rsidP="007B2469">
      <w:pPr>
        <w:pStyle w:val="ReportMain"/>
        <w:suppressAutoHyphens/>
        <w:ind w:left="709"/>
        <w:jc w:val="both"/>
      </w:pPr>
    </w:p>
    <w:p w:rsidR="00250C8C" w:rsidRDefault="006918BF" w:rsidP="006B5499">
      <w:pPr>
        <w:spacing w:after="0" w:line="240" w:lineRule="auto"/>
        <w:rPr>
          <w:sz w:val="28"/>
          <w:szCs w:val="28"/>
        </w:rPr>
      </w:pPr>
      <w:r>
        <w:t xml:space="preserve">3. </w:t>
      </w:r>
      <w:r w:rsidRPr="00C77C12">
        <w:rPr>
          <w:sz w:val="28"/>
          <w:szCs w:val="28"/>
        </w:rPr>
        <w:t xml:space="preserve">Подготовить аргументы (в структуре кейса дебатов) ЗА и ПРОТИВ введения </w:t>
      </w:r>
      <w:r w:rsidR="006B5499">
        <w:rPr>
          <w:sz w:val="28"/>
          <w:szCs w:val="28"/>
        </w:rPr>
        <w:t>ЭКР</w:t>
      </w:r>
      <w:r w:rsidRPr="00C77C12">
        <w:rPr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– 3 </w:t>
      </w:r>
    </w:p>
    <w:p w:rsidR="006B5499" w:rsidRDefault="006B5499" w:rsidP="006B54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азработайте структуру и содержание тематического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(тема и класс по выбору студента)</w:t>
      </w:r>
    </w:p>
    <w:p w:rsidR="00CF24A1" w:rsidRPr="00B74115" w:rsidRDefault="00CF24A1" w:rsidP="00CF24A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B7411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>
        <w:rPr>
          <w:rFonts w:eastAsia="Times New Roman"/>
          <w:b/>
          <w:color w:val="000000"/>
          <w:sz w:val="28"/>
          <w:szCs w:val="28"/>
        </w:rPr>
        <w:t>ний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Задание считается выполненным и оценивается в 5 баллов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>95%-100%</w:t>
      </w:r>
      <w:r w:rsidRPr="0034660C">
        <w:rPr>
          <w:rFonts w:eastAsia="Times New Roman"/>
          <w:sz w:val="28"/>
          <w:szCs w:val="28"/>
        </w:rPr>
        <w:t xml:space="preserve"> условия и требования, сформулированные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4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70%-94%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3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40%-70%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1-2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менее 40%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1F55" w:rsidRDefault="00CF1F55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32212" w:rsidRPr="007825A9" w:rsidRDefault="00832212" w:rsidP="007825A9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76B80" w:rsidRDefault="003058FF" w:rsidP="000F053D">
      <w:pPr>
        <w:pStyle w:val="2"/>
      </w:pPr>
      <w:bookmarkStart w:id="9" w:name="_Toc445844539"/>
      <w:r w:rsidRPr="003058FF">
        <w:t xml:space="preserve">Блок </w:t>
      </w:r>
      <w:r w:rsidRPr="003058FF">
        <w:rPr>
          <w:lang w:val="en-US"/>
        </w:rPr>
        <w:t>D</w:t>
      </w:r>
      <w:r w:rsidRPr="003058FF">
        <w:t xml:space="preserve"> </w:t>
      </w:r>
      <w:r>
        <w:t xml:space="preserve">- </w:t>
      </w:r>
      <w:r w:rsidRPr="003058FF">
        <w:t>Оценочные средства, используемые в рамках промежуточного контр</w:t>
      </w:r>
      <w:r w:rsidRPr="003058FF">
        <w:t>о</w:t>
      </w:r>
      <w:r w:rsidRPr="003058FF">
        <w:t xml:space="preserve">ля знаний, проводимого в форме </w:t>
      </w:r>
      <w:r w:rsidRPr="003058FF">
        <w:rPr>
          <w:i/>
        </w:rPr>
        <w:t>экзамена</w:t>
      </w:r>
      <w:r>
        <w:t>.</w:t>
      </w:r>
      <w:bookmarkEnd w:id="9"/>
    </w:p>
    <w:p w:rsidR="003058FF" w:rsidRPr="00476B80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6B5499">
        <w:rPr>
          <w:rFonts w:eastAsia="Times New Roman"/>
          <w:b/>
          <w:sz w:val="28"/>
          <w:szCs w:val="28"/>
        </w:rPr>
        <w:t>экзамену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7A93">
        <w:rPr>
          <w:sz w:val="28"/>
          <w:szCs w:val="28"/>
        </w:rPr>
        <w:t>Цель создания и использования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оценивания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качестве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как элемент управления качеством.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образования. Мониторинг качества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и новые средства оценки результатов обучения.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контроля (входной, текущий, итоговый).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организация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Оценка, её функция. Связь оценки и самооценки.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тестирования. </w:t>
      </w:r>
      <w:proofErr w:type="spellStart"/>
      <w:r>
        <w:rPr>
          <w:sz w:val="28"/>
          <w:szCs w:val="28"/>
        </w:rPr>
        <w:t>Ф.Гальтон</w:t>
      </w:r>
      <w:proofErr w:type="spellEnd"/>
      <w:r>
        <w:rPr>
          <w:sz w:val="28"/>
          <w:szCs w:val="28"/>
        </w:rPr>
        <w:t xml:space="preserve"> – родоначальник тестового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Тесты Дж. </w:t>
      </w:r>
      <w:proofErr w:type="spellStart"/>
      <w:r>
        <w:rPr>
          <w:sz w:val="28"/>
          <w:szCs w:val="28"/>
        </w:rPr>
        <w:t>Кеттела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А.Бинэ</w:t>
      </w:r>
      <w:proofErr w:type="spellEnd"/>
      <w:r>
        <w:rPr>
          <w:sz w:val="28"/>
          <w:szCs w:val="28"/>
        </w:rPr>
        <w:t>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Деление тестов на </w:t>
      </w:r>
      <w:proofErr w:type="gramStart"/>
      <w:r>
        <w:rPr>
          <w:sz w:val="28"/>
          <w:szCs w:val="28"/>
        </w:rPr>
        <w:t>педагогические</w:t>
      </w:r>
      <w:proofErr w:type="gramEnd"/>
      <w:r>
        <w:rPr>
          <w:sz w:val="28"/>
          <w:szCs w:val="28"/>
        </w:rPr>
        <w:t xml:space="preserve"> и психологические. Первые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тесты </w:t>
      </w:r>
      <w:proofErr w:type="spellStart"/>
      <w:r>
        <w:rPr>
          <w:sz w:val="28"/>
          <w:szCs w:val="28"/>
        </w:rPr>
        <w:t>Э.Торндайка</w:t>
      </w:r>
      <w:proofErr w:type="spellEnd"/>
      <w:r>
        <w:rPr>
          <w:sz w:val="28"/>
          <w:szCs w:val="28"/>
        </w:rPr>
        <w:t>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Современное развитие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 xml:space="preserve"> в Европе, Японии, Канаде, США.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теория тестов (</w:t>
      </w:r>
      <w:r>
        <w:rPr>
          <w:sz w:val="28"/>
          <w:szCs w:val="28"/>
          <w:lang w:val="en-US"/>
        </w:rPr>
        <w:t>IRT</w:t>
      </w:r>
      <w:r>
        <w:rPr>
          <w:sz w:val="28"/>
          <w:szCs w:val="28"/>
        </w:rPr>
        <w:t>). История создания.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тестирования в России.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6762A">
        <w:rPr>
          <w:sz w:val="28"/>
          <w:szCs w:val="28"/>
        </w:rPr>
        <w:t xml:space="preserve"> </w:t>
      </w:r>
      <w:r w:rsidRPr="00A6762A">
        <w:rPr>
          <w:rFonts w:eastAsiaTheme="minorHAnsi"/>
          <w:sz w:val="28"/>
          <w:szCs w:val="28"/>
        </w:rPr>
        <w:t>Начало развития тестирования в рамках педологии.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Период игнорирования тестирования.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Использование тестов в 70-е годы </w:t>
      </w:r>
      <w:r>
        <w:rPr>
          <w:rFonts w:eastAsiaTheme="minorHAnsi"/>
          <w:sz w:val="28"/>
          <w:szCs w:val="28"/>
          <w:lang w:val="en-US"/>
        </w:rPr>
        <w:t>XX</w:t>
      </w:r>
      <w:r>
        <w:rPr>
          <w:rFonts w:eastAsiaTheme="minorHAnsi"/>
          <w:sz w:val="28"/>
          <w:szCs w:val="28"/>
        </w:rPr>
        <w:t xml:space="preserve"> века.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Современные центры тестирования.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Роль психологической подготовки к тестированию.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 – этические аспекты тестирования.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педагогических и психологических  измерений  в образовании.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Таксономия образовательных целей и результаты 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Подходы к </w:t>
      </w:r>
      <w:proofErr w:type="spellStart"/>
      <w:r>
        <w:rPr>
          <w:sz w:val="28"/>
          <w:szCs w:val="28"/>
        </w:rPr>
        <w:t>структуированию</w:t>
      </w:r>
      <w:proofErr w:type="spellEnd"/>
      <w:r>
        <w:rPr>
          <w:sz w:val="28"/>
          <w:szCs w:val="28"/>
        </w:rPr>
        <w:t xml:space="preserve"> учебных достижений.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Педагогическое  и психологическое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динамики  психического и личностного развития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процессе.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педагогических и психологических тестов в учебном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контроль, предмет и объект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педагогического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Понятийный аппарат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. Понятие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Предтестовое</w:t>
      </w:r>
      <w:proofErr w:type="spellEnd"/>
      <w:r>
        <w:rPr>
          <w:sz w:val="28"/>
          <w:szCs w:val="28"/>
        </w:rPr>
        <w:t xml:space="preserve"> задание.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дагогических тестов.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Валидность</w:t>
      </w:r>
      <w:proofErr w:type="spellEnd"/>
      <w:r>
        <w:rPr>
          <w:sz w:val="28"/>
          <w:szCs w:val="28"/>
        </w:rPr>
        <w:t>, надежность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Гомогенность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гетерогенность</w:t>
      </w:r>
      <w:proofErr w:type="spellEnd"/>
      <w:r>
        <w:rPr>
          <w:sz w:val="28"/>
          <w:szCs w:val="28"/>
        </w:rPr>
        <w:t xml:space="preserve">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экзаменационной комплексной работы. Расширение доступности высшего образования, снижение психологической нагрузки.</w:t>
      </w:r>
    </w:p>
    <w:p w:rsidR="006B5499" w:rsidRPr="00066B55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пунктам проведения</w:t>
      </w:r>
      <w:r w:rsidRPr="0006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экзаменационной комплексной работы для учащихся 4-х классов. </w:t>
      </w:r>
      <w:r w:rsidRPr="00066B55">
        <w:rPr>
          <w:sz w:val="28"/>
          <w:szCs w:val="28"/>
        </w:rPr>
        <w:t>Получение и использование экзаменационных материалов.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и правила проведения ЭКР.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Инструкция по проведению ЭКР. Инструкция для учащихся.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проверки ответов на задания различных видов ЭКР.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Основные нормативные документы начального образования, регламент</w:t>
      </w:r>
      <w:r w:rsidRPr="007C5D5B">
        <w:rPr>
          <w:sz w:val="28"/>
          <w:szCs w:val="28"/>
        </w:rPr>
        <w:t>и</w:t>
      </w:r>
      <w:r w:rsidRPr="007C5D5B">
        <w:rPr>
          <w:sz w:val="28"/>
          <w:szCs w:val="28"/>
        </w:rPr>
        <w:t>рующие оценку качества образования</w:t>
      </w:r>
      <w:r>
        <w:rPr>
          <w:sz w:val="28"/>
          <w:szCs w:val="28"/>
        </w:rPr>
        <w:t>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открытой и закрытой формы.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тестового задания. Принципы отбора содержания.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конструирования тестовых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программно дидактическим занятиям. Определение целей тестирования.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формы задания и вида проверяемых знаний, умений,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тестов. Экспертиза качества.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составлению бланков тестовых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Эмпирическая проверка и статистическая обработка результатов.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фиксации результатов оценки.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деятельность. Задания творческого характера.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эффективности системы оценивания.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оценки достижения планируемых результатов освоения ООП  начального общего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контрольные работы, тестовый контроль, диагностические работы, задания частично-поискового характера.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принципы современной оценочной деятельности педагога.</w:t>
      </w:r>
    </w:p>
    <w:p w:rsidR="006B5499" w:rsidRPr="007C5D5B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Технологии реализации образовательных программ на уровне начального образования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887CB3" w:rsidRDefault="00887CB3" w:rsidP="00565630">
      <w:pPr>
        <w:tabs>
          <w:tab w:val="left" w:pos="228"/>
          <w:tab w:val="left" w:pos="851"/>
          <w:tab w:val="left" w:pos="1276"/>
        </w:tabs>
        <w:spacing w:after="0" w:line="240" w:lineRule="auto"/>
        <w:ind w:left="851"/>
        <w:jc w:val="both"/>
      </w:pPr>
    </w:p>
    <w:p w:rsidR="00171167" w:rsidRDefault="002B3EEC" w:rsidP="003058FF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1535CE" w:rsidRDefault="001D4D02" w:rsidP="002971A8">
      <w:pPr>
        <w:pStyle w:val="1"/>
      </w:pPr>
      <w:bookmarkStart w:id="10" w:name="_Toc445844540"/>
      <w:r w:rsidRPr="001D4D02">
        <w:lastRenderedPageBreak/>
        <w:t xml:space="preserve">Раздел </w:t>
      </w:r>
      <w:r>
        <w:t>3</w:t>
      </w:r>
      <w:r w:rsidRPr="001D4D02">
        <w:t xml:space="preserve"> - </w:t>
      </w:r>
      <w:r w:rsidR="001535CE" w:rsidRPr="001535CE">
        <w:t>Организационно-методическое обеспечение контроля уче</w:t>
      </w:r>
      <w:r w:rsidR="001535CE" w:rsidRPr="001535CE">
        <w:t>б</w:t>
      </w:r>
      <w:r w:rsidR="001535CE" w:rsidRPr="001535CE">
        <w:t>ных достижений</w:t>
      </w:r>
      <w:bookmarkEnd w:id="10"/>
    </w:p>
    <w:p w:rsidR="00C40EE5" w:rsidRDefault="00C40EE5" w:rsidP="00C40EE5">
      <w:pPr>
        <w:rPr>
          <w:lang w:eastAsia="ru-RU"/>
        </w:rPr>
      </w:pPr>
    </w:p>
    <w:p w:rsidR="00680F2A" w:rsidRPr="00680F2A" w:rsidRDefault="00680F2A" w:rsidP="00680F2A">
      <w:pPr>
        <w:spacing w:after="0" w:line="240" w:lineRule="auto"/>
        <w:ind w:firstLine="709"/>
        <w:jc w:val="both"/>
        <w:rPr>
          <w:b/>
          <w:szCs w:val="24"/>
        </w:rPr>
      </w:pPr>
      <w:r w:rsidRPr="00680F2A">
        <w:rPr>
          <w:b/>
          <w:szCs w:val="24"/>
        </w:rPr>
        <w:t>Описание показателей и критериев оценивания компетенций, описание шкал оценив</w:t>
      </w:r>
      <w:r w:rsidRPr="00680F2A">
        <w:rPr>
          <w:b/>
          <w:szCs w:val="24"/>
        </w:rPr>
        <w:t>а</w:t>
      </w:r>
      <w:r w:rsidRPr="00680F2A">
        <w:rPr>
          <w:b/>
          <w:szCs w:val="24"/>
        </w:rPr>
        <w:t>ния</w:t>
      </w:r>
    </w:p>
    <w:p w:rsidR="00680F2A" w:rsidRPr="00680F2A" w:rsidRDefault="00680F2A" w:rsidP="00680F2A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82"/>
        <w:gridCol w:w="4736"/>
      </w:tblGrid>
      <w:tr w:rsidR="00680F2A" w:rsidRPr="00680F2A" w:rsidTr="00680F2A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4-балльная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680F2A" w:rsidRPr="00680F2A" w:rsidTr="00680F2A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680F2A" w:rsidRPr="00680F2A" w:rsidTr="00680F2A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Удовлетворительно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680F2A">
              <w:rPr>
                <w:rStyle w:val="34"/>
                <w:sz w:val="24"/>
                <w:szCs w:val="24"/>
                <w:u w:val="none"/>
              </w:rPr>
              <w:t>ь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680F2A" w:rsidRPr="00680F2A" w:rsidTr="00680F2A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менее 50  % заданий предложе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ственные ошибки в теоретическом матери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 (терминах, понятиях).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680F2A" w:rsidRPr="00680F2A" w:rsidRDefault="00680F2A" w:rsidP="00680F2A">
      <w:pPr>
        <w:spacing w:after="0" w:line="240" w:lineRule="auto"/>
        <w:jc w:val="both"/>
        <w:rPr>
          <w:szCs w:val="24"/>
        </w:rPr>
      </w:pPr>
      <w:r w:rsidRPr="00680F2A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680F2A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96"/>
        <w:gridCol w:w="4722"/>
      </w:tblGrid>
      <w:tr w:rsidR="00680F2A" w:rsidRPr="00680F2A" w:rsidTr="00680F2A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Правильность и/или аргуме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тированность изложения (посл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довательность действий);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Степень осознанности, пон</w:t>
            </w:r>
            <w:r w:rsidRPr="00680F2A">
              <w:rPr>
                <w:sz w:val="24"/>
                <w:szCs w:val="24"/>
              </w:rPr>
              <w:t>и</w:t>
            </w:r>
            <w:r w:rsidRPr="00680F2A">
              <w:rPr>
                <w:sz w:val="24"/>
                <w:szCs w:val="24"/>
              </w:rPr>
              <w:t>мания изученного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Глубина / полнота рассмотр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ния темы;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ме, поставленным целям и зад</w:t>
            </w:r>
            <w:r w:rsidRPr="00680F2A">
              <w:rPr>
                <w:sz w:val="24"/>
                <w:szCs w:val="24"/>
              </w:rPr>
              <w:t>а</w:t>
            </w:r>
            <w:r w:rsidRPr="00680F2A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последовательн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680F2A">
              <w:rPr>
                <w:rStyle w:val="34"/>
                <w:sz w:val="24"/>
                <w:szCs w:val="24"/>
                <w:u w:val="none"/>
              </w:rPr>
              <w:t>ы</w:t>
            </w:r>
            <w:r w:rsidRPr="00680F2A">
              <w:rPr>
                <w:rStyle w:val="34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680F2A" w:rsidRPr="00680F2A" w:rsidTr="00680F2A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680F2A">
              <w:rPr>
                <w:rStyle w:val="34"/>
                <w:sz w:val="24"/>
                <w:szCs w:val="24"/>
                <w:u w:val="none"/>
              </w:rPr>
              <w:t>р</w:t>
            </w:r>
            <w:r w:rsidRPr="00680F2A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680F2A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680F2A">
              <w:rPr>
                <w:rStyle w:val="34"/>
                <w:sz w:val="24"/>
                <w:szCs w:val="24"/>
                <w:u w:val="none"/>
              </w:rPr>
              <w:t>д</w:t>
            </w:r>
            <w:r w:rsidRPr="00680F2A">
              <w:rPr>
                <w:rStyle w:val="34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680F2A" w:rsidRPr="00680F2A" w:rsidTr="00680F2A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Удовлетворительно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достаточно свободным владением монол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680F2A" w:rsidRPr="00680F2A" w:rsidTr="00680F2A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680F2A">
              <w:rPr>
                <w:rStyle w:val="34"/>
                <w:sz w:val="24"/>
                <w:szCs w:val="24"/>
                <w:u w:val="none"/>
              </w:rPr>
              <w:t>у</w:t>
            </w:r>
            <w:r w:rsidRPr="00680F2A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680F2A">
              <w:rPr>
                <w:rStyle w:val="34"/>
                <w:sz w:val="24"/>
                <w:szCs w:val="24"/>
                <w:u w:val="none"/>
              </w:rPr>
              <w:t>ч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</w:t>
            </w:r>
            <w:proofErr w:type="gramStart"/>
            <w:r w:rsidRPr="00680F2A">
              <w:rPr>
                <w:rStyle w:val="34"/>
                <w:sz w:val="24"/>
                <w:szCs w:val="24"/>
                <w:u w:val="none"/>
              </w:rPr>
              <w:t>.е</w:t>
            </w:r>
            <w:proofErr w:type="gramEnd"/>
            <w:r w:rsidRPr="00680F2A">
              <w:rPr>
                <w:rStyle w:val="34"/>
                <w:sz w:val="24"/>
                <w:szCs w:val="24"/>
                <w:u w:val="none"/>
              </w:rPr>
              <w:t xml:space="preserve"> студент не способен отв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b/>
          <w:szCs w:val="24"/>
        </w:rPr>
      </w:pPr>
    </w:p>
    <w:p w:rsidR="00680F2A" w:rsidRPr="00680F2A" w:rsidRDefault="00680F2A" w:rsidP="00680F2A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680F2A">
        <w:rPr>
          <w:b/>
          <w:szCs w:val="24"/>
        </w:rPr>
        <w:t xml:space="preserve">Оценивание выполнения практической </w:t>
      </w:r>
      <w:r w:rsidRPr="00680F2A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87"/>
        <w:gridCol w:w="3410"/>
        <w:gridCol w:w="4569"/>
      </w:tblGrid>
      <w:tr w:rsidR="00680F2A" w:rsidRPr="00680F2A" w:rsidTr="00680F2A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Последовательность и раци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нальность выполнения;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реш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 xml:space="preserve"> Способность делать обосн</w:t>
            </w:r>
            <w:r w:rsidRPr="00680F2A">
              <w:rPr>
                <w:sz w:val="24"/>
                <w:szCs w:val="24"/>
              </w:rPr>
              <w:t>о</w:t>
            </w:r>
            <w:r w:rsidRPr="00680F2A">
              <w:rPr>
                <w:sz w:val="24"/>
                <w:szCs w:val="24"/>
              </w:rPr>
              <w:t>ванные выводы на основе и</w:t>
            </w:r>
            <w:r w:rsidRPr="00680F2A">
              <w:rPr>
                <w:sz w:val="24"/>
                <w:szCs w:val="24"/>
              </w:rPr>
              <w:t>н</w:t>
            </w:r>
            <w:r w:rsidRPr="00680F2A">
              <w:rPr>
                <w:sz w:val="24"/>
                <w:szCs w:val="24"/>
              </w:rPr>
              <w:t>терпретации информации, раз</w:t>
            </w:r>
            <w:r w:rsidRPr="00680F2A">
              <w:rPr>
                <w:sz w:val="24"/>
                <w:szCs w:val="24"/>
              </w:rPr>
              <w:t>ъ</w:t>
            </w:r>
            <w:r w:rsidRPr="00680F2A">
              <w:rPr>
                <w:sz w:val="24"/>
                <w:szCs w:val="24"/>
              </w:rPr>
              <w:t>яснения;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680F2A">
              <w:rPr>
                <w:sz w:val="24"/>
                <w:szCs w:val="24"/>
              </w:rPr>
              <w:t>учел все условия задачи, правильно опр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</w:t>
            </w:r>
            <w:r w:rsidRPr="00680F2A">
              <w:rPr>
                <w:sz w:val="24"/>
                <w:szCs w:val="24"/>
              </w:rPr>
              <w:t>и</w:t>
            </w:r>
            <w:r w:rsidRPr="00680F2A">
              <w:rPr>
                <w:sz w:val="24"/>
                <w:szCs w:val="24"/>
              </w:rPr>
              <w:t>туацию</w:t>
            </w:r>
          </w:p>
        </w:tc>
      </w:tr>
      <w:tr w:rsidR="00680F2A" w:rsidRPr="00680F2A" w:rsidTr="00680F2A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sz w:val="24"/>
                <w:szCs w:val="24"/>
              </w:rPr>
              <w:t>Студент учел все условия задачи, правил</w:t>
            </w:r>
            <w:r w:rsidRPr="00680F2A">
              <w:rPr>
                <w:sz w:val="24"/>
                <w:szCs w:val="24"/>
              </w:rPr>
              <w:t>ь</w:t>
            </w:r>
            <w:r w:rsidRPr="00680F2A">
              <w:rPr>
                <w:sz w:val="24"/>
                <w:szCs w:val="24"/>
              </w:rPr>
              <w:t>но определил большинство статей норм</w:t>
            </w:r>
            <w:r w:rsidRPr="00680F2A">
              <w:rPr>
                <w:sz w:val="24"/>
                <w:szCs w:val="24"/>
              </w:rPr>
              <w:t>а</w:t>
            </w:r>
            <w:r w:rsidRPr="00680F2A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680F2A">
              <w:rPr>
                <w:sz w:val="24"/>
                <w:szCs w:val="24"/>
              </w:rPr>
              <w:t>л</w:t>
            </w:r>
            <w:r w:rsidRPr="00680F2A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680F2A" w:rsidRPr="00680F2A" w:rsidTr="00680F2A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 xml:space="preserve">теля. Студент </w:t>
            </w:r>
            <w:r w:rsidRPr="00680F2A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680F2A" w:rsidRPr="00680F2A" w:rsidTr="00680F2A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t>Оценивание практических заданий (составление документов, таблиц, схем, презентаций)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048"/>
        <w:gridCol w:w="3511"/>
        <w:gridCol w:w="4807"/>
      </w:tblGrid>
      <w:tr w:rsidR="00680F2A" w:rsidRPr="00680F2A" w:rsidTr="00680F2A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 xml:space="preserve"> Самостоятельность ответа;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680F2A">
              <w:rPr>
                <w:sz w:val="24"/>
                <w:szCs w:val="24"/>
              </w:rPr>
              <w:t>владение терминологией;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характер представления 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зультатов (наглядность, офор</w:t>
            </w:r>
            <w:r w:rsidRPr="00680F2A">
              <w:rPr>
                <w:sz w:val="24"/>
                <w:szCs w:val="24"/>
              </w:rPr>
              <w:t>м</w:t>
            </w:r>
            <w:r w:rsidRPr="00680F2A">
              <w:rPr>
                <w:sz w:val="24"/>
                <w:szCs w:val="24"/>
              </w:rPr>
              <w:t>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28"/>
                <w:i w:val="0"/>
              </w:rPr>
              <w:t>Студент правильно выполнил задание. Пок</w:t>
            </w:r>
            <w:r w:rsidRPr="00680F2A">
              <w:rPr>
                <w:rStyle w:val="28"/>
                <w:i w:val="0"/>
              </w:rPr>
              <w:t>а</w:t>
            </w:r>
            <w:r w:rsidRPr="00680F2A">
              <w:rPr>
                <w:rStyle w:val="28"/>
                <w:i w:val="0"/>
              </w:rPr>
              <w:t>зал отлич</w:t>
            </w:r>
            <w:r w:rsidRPr="00680F2A">
              <w:rPr>
                <w:rStyle w:val="28"/>
                <w:i w:val="0"/>
              </w:rPr>
              <w:softHyphen/>
              <w:t>ные владения навыками примен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ния полученных знаний и умений при реш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нии задания в рамках усвоенного учебного материала.</w:t>
            </w:r>
          </w:p>
        </w:tc>
      </w:tr>
      <w:tr w:rsidR="00680F2A" w:rsidRPr="00680F2A" w:rsidTr="00680F2A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28"/>
                <w:i w:val="0"/>
              </w:rPr>
              <w:t>Студент выполнил задание с небольшими н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точностями. Показал хорошие владения н</w:t>
            </w:r>
            <w:r w:rsidRPr="00680F2A">
              <w:rPr>
                <w:rStyle w:val="28"/>
                <w:i w:val="0"/>
              </w:rPr>
              <w:t>а</w:t>
            </w:r>
            <w:r w:rsidRPr="00680F2A">
              <w:rPr>
                <w:rStyle w:val="28"/>
                <w:i w:val="0"/>
              </w:rPr>
              <w:t>выками применения полу</w:t>
            </w:r>
            <w:r w:rsidRPr="00680F2A">
              <w:rPr>
                <w:rStyle w:val="28"/>
                <w:i w:val="0"/>
              </w:rPr>
              <w:softHyphen/>
              <w:t>ченных знаний и умений при решении задания в рамках усв</w:t>
            </w:r>
            <w:r w:rsidRPr="00680F2A">
              <w:rPr>
                <w:rStyle w:val="28"/>
                <w:i w:val="0"/>
              </w:rPr>
              <w:t>о</w:t>
            </w:r>
            <w:r w:rsidRPr="00680F2A">
              <w:rPr>
                <w:rStyle w:val="28"/>
                <w:i w:val="0"/>
              </w:rPr>
              <w:t>енного учебного материала.</w:t>
            </w:r>
          </w:p>
        </w:tc>
      </w:tr>
      <w:tr w:rsidR="00680F2A" w:rsidRPr="00680F2A" w:rsidTr="00680F2A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28"/>
                <w:i w:val="0"/>
              </w:rPr>
              <w:t>Студент выполнил задание с существенными неточностями. Показал удовлетворительное владение навыками применения полученных знаний и умений при решении задания в ра</w:t>
            </w:r>
            <w:r w:rsidRPr="00680F2A">
              <w:rPr>
                <w:rStyle w:val="28"/>
                <w:i w:val="0"/>
              </w:rPr>
              <w:t>м</w:t>
            </w:r>
            <w:r w:rsidRPr="00680F2A">
              <w:rPr>
                <w:rStyle w:val="28"/>
                <w:i w:val="0"/>
              </w:rPr>
              <w:t>ках усвоенного учебного материала</w:t>
            </w:r>
          </w:p>
        </w:tc>
      </w:tr>
      <w:tr w:rsidR="00680F2A" w:rsidRPr="00680F2A" w:rsidTr="00680F2A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28"/>
                <w:i w:val="0"/>
              </w:rPr>
              <w:t>При выполнении задания студент продемо</w:t>
            </w:r>
            <w:r w:rsidRPr="00680F2A">
              <w:rPr>
                <w:rStyle w:val="28"/>
                <w:i w:val="0"/>
              </w:rPr>
              <w:t>н</w:t>
            </w:r>
            <w:r w:rsidRPr="00680F2A">
              <w:rPr>
                <w:rStyle w:val="28"/>
                <w:i w:val="0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BF49A5" w:rsidRPr="00680F2A" w:rsidRDefault="00BF49A5" w:rsidP="00680F2A">
      <w:pPr>
        <w:pStyle w:val="2"/>
        <w:rPr>
          <w:sz w:val="24"/>
          <w:szCs w:val="24"/>
        </w:rPr>
      </w:pPr>
    </w:p>
    <w:sectPr w:rsidR="00BF49A5" w:rsidRPr="00680F2A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2A" w:rsidRDefault="00680F2A" w:rsidP="00A913D4">
      <w:pPr>
        <w:spacing w:after="0" w:line="240" w:lineRule="auto"/>
      </w:pPr>
      <w:r>
        <w:separator/>
      </w:r>
    </w:p>
  </w:endnote>
  <w:endnote w:type="continuationSeparator" w:id="0">
    <w:p w:rsidR="00680F2A" w:rsidRDefault="00680F2A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2A" w:rsidRDefault="002B5B7B">
    <w:pPr>
      <w:pStyle w:val="af9"/>
      <w:jc w:val="right"/>
    </w:pPr>
    <w:r>
      <w:fldChar w:fldCharType="begin"/>
    </w:r>
    <w:r w:rsidR="00680F2A">
      <w:instrText>PAGE   \* MERGEFORMAT</w:instrText>
    </w:r>
    <w:r>
      <w:fldChar w:fldCharType="separate"/>
    </w:r>
    <w:r w:rsidR="00C73A09">
      <w:rPr>
        <w:noProof/>
      </w:rPr>
      <w:t>2</w:t>
    </w:r>
    <w:r>
      <w:rPr>
        <w:noProof/>
      </w:rPr>
      <w:fldChar w:fldCharType="end"/>
    </w:r>
  </w:p>
  <w:p w:rsidR="00680F2A" w:rsidRDefault="00680F2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2A" w:rsidRDefault="00680F2A" w:rsidP="00A913D4">
      <w:pPr>
        <w:spacing w:after="0" w:line="240" w:lineRule="auto"/>
      </w:pPr>
      <w:r>
        <w:separator/>
      </w:r>
    </w:p>
  </w:footnote>
  <w:footnote w:type="continuationSeparator" w:id="0">
    <w:p w:rsidR="00680F2A" w:rsidRDefault="00680F2A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972"/>
    <w:multiLevelType w:val="hybridMultilevel"/>
    <w:tmpl w:val="ED461FD4"/>
    <w:lvl w:ilvl="0" w:tplc="00D2F588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B96878"/>
    <w:multiLevelType w:val="hybridMultilevel"/>
    <w:tmpl w:val="024C736E"/>
    <w:lvl w:ilvl="0" w:tplc="00D2F58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06ABC"/>
    <w:multiLevelType w:val="hybridMultilevel"/>
    <w:tmpl w:val="EA0EAA70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5240C4"/>
    <w:multiLevelType w:val="hybridMultilevel"/>
    <w:tmpl w:val="D966BB8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37291"/>
    <w:multiLevelType w:val="hybridMultilevel"/>
    <w:tmpl w:val="FADC8892"/>
    <w:lvl w:ilvl="0" w:tplc="B932431A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3B737E"/>
    <w:multiLevelType w:val="hybridMultilevel"/>
    <w:tmpl w:val="13AE48EC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24A4"/>
    <w:rsid w:val="00012A0E"/>
    <w:rsid w:val="0002037B"/>
    <w:rsid w:val="00034878"/>
    <w:rsid w:val="000353B9"/>
    <w:rsid w:val="0004376C"/>
    <w:rsid w:val="000465CC"/>
    <w:rsid w:val="000539A8"/>
    <w:rsid w:val="000550BF"/>
    <w:rsid w:val="00057937"/>
    <w:rsid w:val="00070D9D"/>
    <w:rsid w:val="00092F16"/>
    <w:rsid w:val="000A09F4"/>
    <w:rsid w:val="000A2EC6"/>
    <w:rsid w:val="000B2DBB"/>
    <w:rsid w:val="000B57FE"/>
    <w:rsid w:val="000B76A3"/>
    <w:rsid w:val="000C0CC3"/>
    <w:rsid w:val="000C4ABB"/>
    <w:rsid w:val="000C5C25"/>
    <w:rsid w:val="000C6774"/>
    <w:rsid w:val="000C7C28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6A44"/>
    <w:rsid w:val="00137F06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43CB"/>
    <w:rsid w:val="00175592"/>
    <w:rsid w:val="001855D2"/>
    <w:rsid w:val="00190193"/>
    <w:rsid w:val="001B0258"/>
    <w:rsid w:val="001C4A71"/>
    <w:rsid w:val="001C5FF0"/>
    <w:rsid w:val="001C6F77"/>
    <w:rsid w:val="001D01D0"/>
    <w:rsid w:val="001D4343"/>
    <w:rsid w:val="001D4D02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01A2"/>
    <w:rsid w:val="0021674A"/>
    <w:rsid w:val="00222492"/>
    <w:rsid w:val="00223744"/>
    <w:rsid w:val="0022763E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5B7B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6C68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80516"/>
    <w:rsid w:val="00397DC6"/>
    <w:rsid w:val="003A33FE"/>
    <w:rsid w:val="003A4DC3"/>
    <w:rsid w:val="003C59A2"/>
    <w:rsid w:val="003F28F5"/>
    <w:rsid w:val="003F32EB"/>
    <w:rsid w:val="003F39A5"/>
    <w:rsid w:val="0040033E"/>
    <w:rsid w:val="0040775F"/>
    <w:rsid w:val="00446C16"/>
    <w:rsid w:val="004540D4"/>
    <w:rsid w:val="00460AC1"/>
    <w:rsid w:val="004630A0"/>
    <w:rsid w:val="004651AC"/>
    <w:rsid w:val="00474386"/>
    <w:rsid w:val="00476B80"/>
    <w:rsid w:val="00477827"/>
    <w:rsid w:val="00483B39"/>
    <w:rsid w:val="004968AC"/>
    <w:rsid w:val="004A315A"/>
    <w:rsid w:val="004A3E5A"/>
    <w:rsid w:val="004A4125"/>
    <w:rsid w:val="004A4785"/>
    <w:rsid w:val="004D07DC"/>
    <w:rsid w:val="004D0DC7"/>
    <w:rsid w:val="004D786B"/>
    <w:rsid w:val="004E2C35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95557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5F1874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80F2A"/>
    <w:rsid w:val="00682082"/>
    <w:rsid w:val="006918BF"/>
    <w:rsid w:val="00691CAE"/>
    <w:rsid w:val="006923C7"/>
    <w:rsid w:val="006A3644"/>
    <w:rsid w:val="006A595E"/>
    <w:rsid w:val="006A62FC"/>
    <w:rsid w:val="006B5499"/>
    <w:rsid w:val="006C0D56"/>
    <w:rsid w:val="006C222C"/>
    <w:rsid w:val="006C5464"/>
    <w:rsid w:val="006D01B3"/>
    <w:rsid w:val="006D12B2"/>
    <w:rsid w:val="006D7C14"/>
    <w:rsid w:val="006E3BBB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0B8"/>
    <w:rsid w:val="007716E4"/>
    <w:rsid w:val="00776305"/>
    <w:rsid w:val="00780CB3"/>
    <w:rsid w:val="007825A9"/>
    <w:rsid w:val="00783B4C"/>
    <w:rsid w:val="007B2469"/>
    <w:rsid w:val="007C1B3E"/>
    <w:rsid w:val="007D3920"/>
    <w:rsid w:val="007D511B"/>
    <w:rsid w:val="007E446F"/>
    <w:rsid w:val="007F422A"/>
    <w:rsid w:val="008006A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51F42"/>
    <w:rsid w:val="0085708E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D3B51"/>
    <w:rsid w:val="009E3635"/>
    <w:rsid w:val="009F668D"/>
    <w:rsid w:val="00A000A8"/>
    <w:rsid w:val="00A031A0"/>
    <w:rsid w:val="00A068A2"/>
    <w:rsid w:val="00A106A8"/>
    <w:rsid w:val="00A10C9D"/>
    <w:rsid w:val="00A14565"/>
    <w:rsid w:val="00A2118F"/>
    <w:rsid w:val="00A240C6"/>
    <w:rsid w:val="00A3088F"/>
    <w:rsid w:val="00A31269"/>
    <w:rsid w:val="00A372B4"/>
    <w:rsid w:val="00A53C99"/>
    <w:rsid w:val="00A62F52"/>
    <w:rsid w:val="00A70C47"/>
    <w:rsid w:val="00A734FA"/>
    <w:rsid w:val="00A758C2"/>
    <w:rsid w:val="00A75B97"/>
    <w:rsid w:val="00A818A9"/>
    <w:rsid w:val="00A8277A"/>
    <w:rsid w:val="00A85E30"/>
    <w:rsid w:val="00A913D4"/>
    <w:rsid w:val="00A947BA"/>
    <w:rsid w:val="00A96CA7"/>
    <w:rsid w:val="00AB2495"/>
    <w:rsid w:val="00AB25EA"/>
    <w:rsid w:val="00AC0BE5"/>
    <w:rsid w:val="00AD20F3"/>
    <w:rsid w:val="00AD620D"/>
    <w:rsid w:val="00AE2289"/>
    <w:rsid w:val="00AE6CC2"/>
    <w:rsid w:val="00AF6723"/>
    <w:rsid w:val="00AF7603"/>
    <w:rsid w:val="00B0354E"/>
    <w:rsid w:val="00B12524"/>
    <w:rsid w:val="00B16B71"/>
    <w:rsid w:val="00B22E0C"/>
    <w:rsid w:val="00B321FE"/>
    <w:rsid w:val="00B37EE5"/>
    <w:rsid w:val="00B45DBF"/>
    <w:rsid w:val="00B46620"/>
    <w:rsid w:val="00B56619"/>
    <w:rsid w:val="00B56E6B"/>
    <w:rsid w:val="00B609D6"/>
    <w:rsid w:val="00B61270"/>
    <w:rsid w:val="00B66D2B"/>
    <w:rsid w:val="00B74115"/>
    <w:rsid w:val="00B77A59"/>
    <w:rsid w:val="00B819E8"/>
    <w:rsid w:val="00B844AD"/>
    <w:rsid w:val="00B85FDE"/>
    <w:rsid w:val="00B92783"/>
    <w:rsid w:val="00B93EF1"/>
    <w:rsid w:val="00B97458"/>
    <w:rsid w:val="00BA0690"/>
    <w:rsid w:val="00BA3B71"/>
    <w:rsid w:val="00BA65DE"/>
    <w:rsid w:val="00BB018E"/>
    <w:rsid w:val="00BC460C"/>
    <w:rsid w:val="00BD3478"/>
    <w:rsid w:val="00BE5378"/>
    <w:rsid w:val="00BF49A5"/>
    <w:rsid w:val="00C01525"/>
    <w:rsid w:val="00C03B4A"/>
    <w:rsid w:val="00C04103"/>
    <w:rsid w:val="00C1145A"/>
    <w:rsid w:val="00C121EE"/>
    <w:rsid w:val="00C1280D"/>
    <w:rsid w:val="00C26F91"/>
    <w:rsid w:val="00C327F9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3F1A"/>
    <w:rsid w:val="00C648CB"/>
    <w:rsid w:val="00C71FB5"/>
    <w:rsid w:val="00C73A09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004AE"/>
    <w:rsid w:val="00D15C74"/>
    <w:rsid w:val="00D17F0F"/>
    <w:rsid w:val="00D17F10"/>
    <w:rsid w:val="00D224E6"/>
    <w:rsid w:val="00D24B3D"/>
    <w:rsid w:val="00D369CB"/>
    <w:rsid w:val="00D37F20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7D10"/>
    <w:rsid w:val="00DB2E63"/>
    <w:rsid w:val="00DB402A"/>
    <w:rsid w:val="00DB49E3"/>
    <w:rsid w:val="00DB4A0F"/>
    <w:rsid w:val="00DC1F84"/>
    <w:rsid w:val="00DC3EB1"/>
    <w:rsid w:val="00DC5447"/>
    <w:rsid w:val="00DD4B47"/>
    <w:rsid w:val="00DE0067"/>
    <w:rsid w:val="00DE0100"/>
    <w:rsid w:val="00DE0EFC"/>
    <w:rsid w:val="00DE4460"/>
    <w:rsid w:val="00DE7793"/>
    <w:rsid w:val="00DE7FB0"/>
    <w:rsid w:val="00DF2B68"/>
    <w:rsid w:val="00DF6DB5"/>
    <w:rsid w:val="00E02A84"/>
    <w:rsid w:val="00E041ED"/>
    <w:rsid w:val="00E053DC"/>
    <w:rsid w:val="00E13351"/>
    <w:rsid w:val="00E44D9A"/>
    <w:rsid w:val="00E53DB8"/>
    <w:rsid w:val="00E55D8A"/>
    <w:rsid w:val="00E648EA"/>
    <w:rsid w:val="00E66354"/>
    <w:rsid w:val="00E77C19"/>
    <w:rsid w:val="00E82CB2"/>
    <w:rsid w:val="00E835AA"/>
    <w:rsid w:val="00E873F2"/>
    <w:rsid w:val="00E94FB9"/>
    <w:rsid w:val="00E95996"/>
    <w:rsid w:val="00EA30B9"/>
    <w:rsid w:val="00EC05EB"/>
    <w:rsid w:val="00ED135E"/>
    <w:rsid w:val="00EF1C0C"/>
    <w:rsid w:val="00F01A78"/>
    <w:rsid w:val="00F040DA"/>
    <w:rsid w:val="00F0537D"/>
    <w:rsid w:val="00F075A2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805C2"/>
    <w:rsid w:val="00F82D87"/>
    <w:rsid w:val="00F8315E"/>
    <w:rsid w:val="00F853D3"/>
    <w:rsid w:val="00F85B67"/>
    <w:rsid w:val="00F86AD2"/>
    <w:rsid w:val="00F97F83"/>
    <w:rsid w:val="00FA59DC"/>
    <w:rsid w:val="00FA72BB"/>
    <w:rsid w:val="00FA7E22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80F2A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61">
    <w:name w:val="Основной текст6"/>
    <w:basedOn w:val="a0"/>
    <w:rsid w:val="00680F2A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6">
    <w:name w:val="Основной текст (2)_"/>
    <w:link w:val="27"/>
    <w:locked/>
    <w:rsid w:val="00680F2A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80F2A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  <w:style w:type="character" w:customStyle="1" w:styleId="34">
    <w:name w:val="Основной текст3"/>
    <w:rsid w:val="00680F2A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680F2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680F2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680F2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 + Курсив"/>
    <w:rsid w:val="00680F2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1"/>
    <w:link w:val="6"/>
    <w:rsid w:val="00680F2A"/>
    <w:rPr>
      <w:rFonts w:ascii="Times New Roman" w:eastAsia="Times New Roman" w:hAnsi="Times New Roman"/>
      <w:b/>
      <w:bCs/>
      <w:sz w:val="22"/>
      <w:szCs w:val="22"/>
      <w:lang w:eastAsia="ru-RU"/>
    </w:rPr>
  </w:style>
  <w:style w:type="numbering" w:customStyle="1" w:styleId="Style5">
    <w:name w:val="Style5"/>
    <w:uiPriority w:val="99"/>
    <w:rsid w:val="00680F2A"/>
    <w:pPr>
      <w:numPr>
        <w:numId w:val="13"/>
      </w:numPr>
    </w:pPr>
  </w:style>
  <w:style w:type="paragraph" w:styleId="29">
    <w:name w:val="Body Text Indent 2"/>
    <w:basedOn w:val="a0"/>
    <w:link w:val="2a"/>
    <w:rsid w:val="00680F2A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rsid w:val="00680F2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Body Text 2 Char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Body Text Char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Body Text Indent Char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Body Text Indent 3 Char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Heading 1 Char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Title Char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Balloon Text Char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Heading 2 Char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Heading 4 Char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Footnote Text Char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Plain Text Char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Header Char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Footer Char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Endnote Text Char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3 Char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dia.ru/2121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26023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23861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1858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2407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28FE6-29C8-479F-8D2B-858B86A0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10456</Words>
  <Characters>59602</Characters>
  <Application>Microsoft Office Word</Application>
  <DocSecurity>0</DocSecurity>
  <Lines>496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69919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cp:lastPrinted>2016-08-22T01:59:00Z</cp:lastPrinted>
  <dcterms:created xsi:type="dcterms:W3CDTF">2019-11-24T21:22:00Z</dcterms:created>
  <dcterms:modified xsi:type="dcterms:W3CDTF">2019-11-24T21:22:00Z</dcterms:modified>
</cp:coreProperties>
</file>